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2233" w14:textId="77777777" w:rsidR="00707FCB" w:rsidRDefault="00707FCB">
      <w:pPr>
        <w:rPr>
          <w:rFonts w:ascii="Helvetica Neue" w:eastAsia="Helvetica Neue" w:hAnsi="Helvetica Neue" w:cs="Helvetica Neue"/>
        </w:rPr>
      </w:pPr>
    </w:p>
    <w:p w14:paraId="7B9CD105" w14:textId="77777777" w:rsidR="00707FCB" w:rsidRDefault="00707FCB">
      <w:pPr>
        <w:rPr>
          <w:rFonts w:ascii="Helvetica Neue" w:eastAsia="Helvetica Neue" w:hAnsi="Helvetica Neue" w:cs="Helvetica Neue"/>
        </w:rPr>
      </w:pPr>
    </w:p>
    <w:p w14:paraId="4A0BAC7E" w14:textId="77777777" w:rsidR="00707FCB" w:rsidRDefault="00707FCB">
      <w:pPr>
        <w:tabs>
          <w:tab w:val="left" w:pos="2860"/>
        </w:tabs>
        <w:rPr>
          <w:rFonts w:ascii="Helvetica Neue" w:eastAsia="Helvetica Neue" w:hAnsi="Helvetica Neue" w:cs="Helvetica Neue"/>
        </w:rPr>
      </w:pPr>
    </w:p>
    <w:p w14:paraId="3CE54B65" w14:textId="77777777" w:rsidR="00707FCB" w:rsidRDefault="00707FCB">
      <w:pPr>
        <w:tabs>
          <w:tab w:val="left" w:pos="2860"/>
        </w:tabs>
        <w:rPr>
          <w:rFonts w:ascii="Helvetica Neue" w:eastAsia="Helvetica Neue" w:hAnsi="Helvetica Neue" w:cs="Helvetica Neue"/>
        </w:rPr>
      </w:pPr>
    </w:p>
    <w:p w14:paraId="438A3191" w14:textId="77777777" w:rsidR="00707FCB" w:rsidRDefault="00707FCB">
      <w:pPr>
        <w:tabs>
          <w:tab w:val="left" w:pos="2860"/>
        </w:tabs>
        <w:rPr>
          <w:rFonts w:ascii="Helvetica Neue" w:eastAsia="Helvetica Neue" w:hAnsi="Helvetica Neue" w:cs="Helvetica Neue"/>
        </w:rPr>
      </w:pPr>
    </w:p>
    <w:p w14:paraId="279C5348" w14:textId="77777777" w:rsidR="00707FCB" w:rsidRDefault="001E1045">
      <w:pPr>
        <w:tabs>
          <w:tab w:val="left" w:pos="2860"/>
        </w:tabs>
        <w:jc w:val="center"/>
        <w:rPr>
          <w:rFonts w:ascii="Helvetica Neue" w:eastAsia="Helvetica Neue" w:hAnsi="Helvetica Neue" w:cs="Helvetica Neue"/>
        </w:rPr>
      </w:pPr>
      <w:r>
        <w:rPr>
          <w:rFonts w:ascii="Verdana" w:eastAsia="Verdana" w:hAnsi="Verdana" w:cs="Verdana"/>
          <w:noProof/>
        </w:rPr>
        <w:drawing>
          <wp:inline distT="0" distB="0" distL="0" distR="0" wp14:anchorId="7ADDE8F6" wp14:editId="2E3F2D70">
            <wp:extent cx="3136767" cy="23495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36767" cy="2349500"/>
                    </a:xfrm>
                    <a:prstGeom prst="rect">
                      <a:avLst/>
                    </a:prstGeom>
                    <a:ln/>
                  </pic:spPr>
                </pic:pic>
              </a:graphicData>
            </a:graphic>
          </wp:inline>
        </w:drawing>
      </w:r>
    </w:p>
    <w:p w14:paraId="3333AF33" w14:textId="77777777" w:rsidR="00707FCB" w:rsidRDefault="00707FCB">
      <w:pPr>
        <w:tabs>
          <w:tab w:val="left" w:pos="2860"/>
        </w:tabs>
        <w:rPr>
          <w:rFonts w:ascii="Helvetica Neue" w:eastAsia="Helvetica Neue" w:hAnsi="Helvetica Neue" w:cs="Helvetica Neue"/>
        </w:rPr>
      </w:pPr>
    </w:p>
    <w:p w14:paraId="60D4FA49" w14:textId="77777777" w:rsidR="00707FCB" w:rsidRDefault="00707FCB">
      <w:pPr>
        <w:tabs>
          <w:tab w:val="left" w:pos="2860"/>
        </w:tabs>
        <w:rPr>
          <w:rFonts w:ascii="Helvetica Neue" w:eastAsia="Helvetica Neue" w:hAnsi="Helvetica Neue" w:cs="Helvetica Neue"/>
        </w:rPr>
      </w:pPr>
    </w:p>
    <w:p w14:paraId="6592BCA7" w14:textId="77777777" w:rsidR="00707FCB" w:rsidRDefault="00707FCB">
      <w:pPr>
        <w:tabs>
          <w:tab w:val="left" w:pos="2860"/>
        </w:tabs>
        <w:rPr>
          <w:rFonts w:ascii="Helvetica Neue" w:eastAsia="Helvetica Neue" w:hAnsi="Helvetica Neue" w:cs="Helvetica Neue"/>
        </w:rPr>
      </w:pPr>
    </w:p>
    <w:p w14:paraId="495C2F5B" w14:textId="77777777" w:rsidR="00707FCB" w:rsidRDefault="00707FCB">
      <w:pPr>
        <w:tabs>
          <w:tab w:val="left" w:pos="2860"/>
        </w:tabs>
        <w:rPr>
          <w:rFonts w:ascii="Helvetica Neue" w:eastAsia="Helvetica Neue" w:hAnsi="Helvetica Neue" w:cs="Helvetica Neue"/>
        </w:rPr>
      </w:pPr>
    </w:p>
    <w:p w14:paraId="709183FB" w14:textId="77777777" w:rsidR="00707FCB" w:rsidRDefault="00707FCB">
      <w:pPr>
        <w:tabs>
          <w:tab w:val="left" w:pos="2860"/>
        </w:tabs>
        <w:rPr>
          <w:rFonts w:ascii="Helvetica Neue" w:eastAsia="Helvetica Neue" w:hAnsi="Helvetica Neue" w:cs="Helvetica Neue"/>
        </w:rPr>
      </w:pPr>
    </w:p>
    <w:p w14:paraId="198130CB" w14:textId="77777777" w:rsidR="00707FCB" w:rsidRDefault="00707FCB">
      <w:pPr>
        <w:tabs>
          <w:tab w:val="left" w:pos="2860"/>
        </w:tabs>
        <w:rPr>
          <w:rFonts w:ascii="Helvetica Neue" w:eastAsia="Helvetica Neue" w:hAnsi="Helvetica Neue" w:cs="Helvetica Neue"/>
        </w:rPr>
      </w:pPr>
    </w:p>
    <w:p w14:paraId="0C3991EC" w14:textId="77777777" w:rsidR="00707FCB" w:rsidRDefault="00707FCB">
      <w:pPr>
        <w:tabs>
          <w:tab w:val="left" w:pos="2860"/>
        </w:tabs>
        <w:rPr>
          <w:rFonts w:ascii="Helvetica Neue" w:eastAsia="Helvetica Neue" w:hAnsi="Helvetica Neue" w:cs="Helvetica Neue"/>
        </w:rPr>
      </w:pPr>
    </w:p>
    <w:p w14:paraId="179FCABA" w14:textId="77777777" w:rsidR="00707FCB" w:rsidRDefault="00707FCB">
      <w:pPr>
        <w:tabs>
          <w:tab w:val="left" w:pos="2860"/>
        </w:tabs>
        <w:rPr>
          <w:rFonts w:ascii="Helvetica Neue" w:eastAsia="Helvetica Neue" w:hAnsi="Helvetica Neue" w:cs="Helvetica Neue"/>
        </w:rPr>
      </w:pPr>
    </w:p>
    <w:p w14:paraId="6830F9B1" w14:textId="77777777" w:rsidR="00707FCB" w:rsidRDefault="001E1045">
      <w:pPr>
        <w:tabs>
          <w:tab w:val="left" w:pos="2860"/>
        </w:tabs>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Club Soda</w:t>
      </w:r>
    </w:p>
    <w:p w14:paraId="39E7D704" w14:textId="77777777" w:rsidR="00707FCB" w:rsidRDefault="001E1045">
      <w:pPr>
        <w:tabs>
          <w:tab w:val="left" w:pos="2860"/>
        </w:tabs>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Project Manager</w:t>
      </w:r>
    </w:p>
    <w:p w14:paraId="0E307485" w14:textId="77777777" w:rsidR="00707FCB" w:rsidRDefault="00707FCB">
      <w:pPr>
        <w:tabs>
          <w:tab w:val="left" w:pos="2860"/>
        </w:tabs>
        <w:jc w:val="center"/>
        <w:rPr>
          <w:rFonts w:ascii="Helvetica Neue" w:eastAsia="Helvetica Neue" w:hAnsi="Helvetica Neue" w:cs="Helvetica Neue"/>
          <w:b/>
          <w:sz w:val="72"/>
          <w:szCs w:val="72"/>
        </w:rPr>
      </w:pPr>
    </w:p>
    <w:p w14:paraId="73F2D167" w14:textId="77777777" w:rsidR="00707FCB" w:rsidRDefault="001E1045">
      <w:pPr>
        <w:tabs>
          <w:tab w:val="left" w:pos="2860"/>
        </w:tabs>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 xml:space="preserve"> Information Pack</w:t>
      </w:r>
    </w:p>
    <w:p w14:paraId="45585A5F" w14:textId="77777777" w:rsidR="00707FCB" w:rsidRDefault="00707FCB">
      <w:pPr>
        <w:tabs>
          <w:tab w:val="left" w:pos="2860"/>
        </w:tabs>
        <w:jc w:val="center"/>
        <w:rPr>
          <w:rFonts w:ascii="Helvetica Neue" w:eastAsia="Helvetica Neue" w:hAnsi="Helvetica Neue" w:cs="Helvetica Neue"/>
          <w:b/>
          <w:sz w:val="72"/>
          <w:szCs w:val="72"/>
        </w:rPr>
      </w:pPr>
    </w:p>
    <w:p w14:paraId="698FD563" w14:textId="77777777" w:rsidR="00707FCB" w:rsidRDefault="00707FCB">
      <w:pPr>
        <w:tabs>
          <w:tab w:val="left" w:pos="2860"/>
        </w:tabs>
        <w:rPr>
          <w:rFonts w:ascii="Helvetica Neue" w:eastAsia="Helvetica Neue" w:hAnsi="Helvetica Neue" w:cs="Helvetica Neue"/>
        </w:rPr>
      </w:pPr>
    </w:p>
    <w:p w14:paraId="4DFA1FDD" w14:textId="77777777" w:rsidR="00707FCB" w:rsidRDefault="00707FCB">
      <w:pPr>
        <w:tabs>
          <w:tab w:val="left" w:pos="2860"/>
        </w:tabs>
        <w:rPr>
          <w:rFonts w:ascii="Helvetica Neue" w:eastAsia="Helvetica Neue" w:hAnsi="Helvetica Neue" w:cs="Helvetica Neue"/>
        </w:rPr>
      </w:pPr>
    </w:p>
    <w:p w14:paraId="0FA54684" w14:textId="77777777" w:rsidR="00707FCB" w:rsidRDefault="00707FCB">
      <w:pPr>
        <w:tabs>
          <w:tab w:val="left" w:pos="2860"/>
        </w:tabs>
        <w:rPr>
          <w:rFonts w:ascii="Helvetica Neue" w:eastAsia="Helvetica Neue" w:hAnsi="Helvetica Neue" w:cs="Helvetica Neue"/>
        </w:rPr>
      </w:pPr>
    </w:p>
    <w:p w14:paraId="528EF8A3" w14:textId="77777777" w:rsidR="00707FCB" w:rsidRDefault="00707FCB">
      <w:pPr>
        <w:tabs>
          <w:tab w:val="left" w:pos="2860"/>
        </w:tabs>
        <w:rPr>
          <w:rFonts w:ascii="Helvetica Neue" w:eastAsia="Helvetica Neue" w:hAnsi="Helvetica Neue" w:cs="Helvetica Neue"/>
        </w:rPr>
      </w:pPr>
    </w:p>
    <w:p w14:paraId="51E57861" w14:textId="77777777" w:rsidR="00707FCB" w:rsidRDefault="00707FCB">
      <w:pPr>
        <w:tabs>
          <w:tab w:val="left" w:pos="2860"/>
        </w:tabs>
        <w:rPr>
          <w:rFonts w:ascii="Helvetica Neue" w:eastAsia="Helvetica Neue" w:hAnsi="Helvetica Neue" w:cs="Helvetica Neue"/>
        </w:rPr>
      </w:pPr>
    </w:p>
    <w:p w14:paraId="6B48020B" w14:textId="77777777" w:rsidR="00707FCB" w:rsidRDefault="00707FCB">
      <w:pPr>
        <w:tabs>
          <w:tab w:val="left" w:pos="2860"/>
        </w:tabs>
        <w:rPr>
          <w:rFonts w:ascii="Helvetica Neue" w:eastAsia="Helvetica Neue" w:hAnsi="Helvetica Neue" w:cs="Helvetica Neue"/>
        </w:rPr>
      </w:pPr>
    </w:p>
    <w:p w14:paraId="448353E9" w14:textId="77777777" w:rsidR="00707FCB" w:rsidRDefault="001E1045">
      <w:pPr>
        <w:pStyle w:val="Heading1"/>
        <w:rPr>
          <w:rFonts w:ascii="Helvetica Neue" w:eastAsia="Helvetica Neue" w:hAnsi="Helvetica Neue" w:cs="Helvetica Neue"/>
        </w:rPr>
      </w:pPr>
      <w:r>
        <w:rPr>
          <w:rFonts w:ascii="Helvetica Neue" w:eastAsia="Helvetica Neue" w:hAnsi="Helvetica Neue" w:cs="Helvetica Neue"/>
        </w:rPr>
        <w:lastRenderedPageBreak/>
        <w:t>General Information</w:t>
      </w:r>
    </w:p>
    <w:p w14:paraId="7D36EB7B" w14:textId="77777777" w:rsidR="00707FCB" w:rsidRDefault="00707FCB">
      <w:pPr>
        <w:rPr>
          <w:rFonts w:ascii="Helvetica Neue" w:eastAsia="Helvetica Neue" w:hAnsi="Helvetica Neue" w:cs="Helvetica Neue"/>
          <w:b/>
        </w:rPr>
      </w:pPr>
    </w:p>
    <w:p w14:paraId="3EF4C5B8" w14:textId="77777777" w:rsidR="00707FCB" w:rsidRDefault="001E1045">
      <w:pPr>
        <w:pBdr>
          <w:top w:val="nil"/>
          <w:left w:val="nil"/>
          <w:bottom w:val="nil"/>
          <w:right w:val="nil"/>
          <w:between w:val="nil"/>
        </w:pBdr>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Who?</w:t>
      </w:r>
    </w:p>
    <w:p w14:paraId="177274C4" w14:textId="1A7DE72D"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We are a group of adults with learning disabilities and we are creating exciting social and creative opportunities in Croydon for ourselves and for other people. We are</w:t>
      </w:r>
      <w:r w:rsidR="00F2469C">
        <w:rPr>
          <w:rFonts w:ascii="Helvetica Neue" w:eastAsia="Helvetica Neue" w:hAnsi="Helvetica Neue" w:cs="Helvetica Neue"/>
          <w:sz w:val="24"/>
          <w:szCs w:val="24"/>
        </w:rPr>
        <w:t xml:space="preserve"> creating exciting social and creative opportunities in Croydon for ourselves and for other people.</w:t>
      </w:r>
    </w:p>
    <w:p w14:paraId="1CF646B7" w14:textId="77777777" w:rsidR="00707FCB" w:rsidRDefault="00707FCB">
      <w:pPr>
        <w:pBdr>
          <w:top w:val="nil"/>
          <w:left w:val="nil"/>
          <w:bottom w:val="nil"/>
          <w:right w:val="nil"/>
          <w:between w:val="nil"/>
        </w:pBdr>
        <w:jc w:val="both"/>
        <w:rPr>
          <w:rFonts w:ascii="Helvetica Neue" w:eastAsia="Helvetica Neue" w:hAnsi="Helvetica Neue" w:cs="Helvetica Neue"/>
          <w:b/>
          <w:color w:val="000000"/>
          <w:sz w:val="24"/>
          <w:szCs w:val="24"/>
        </w:rPr>
      </w:pPr>
    </w:p>
    <w:p w14:paraId="2F03A735"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Pioneers </w:t>
      </w:r>
    </w:p>
    <w:p w14:paraId="3A327618"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We were the first to provide accessible club nights in mainstream Croydon venues.</w:t>
      </w:r>
    </w:p>
    <w:p w14:paraId="3CE94864" w14:textId="77777777" w:rsidR="00707FCB" w:rsidRDefault="00707FCB">
      <w:pPr>
        <w:pBdr>
          <w:top w:val="nil"/>
          <w:left w:val="nil"/>
          <w:bottom w:val="nil"/>
          <w:right w:val="nil"/>
          <w:between w:val="nil"/>
        </w:pBdr>
        <w:jc w:val="both"/>
        <w:rPr>
          <w:rFonts w:ascii="Helvetica Neue" w:eastAsia="Helvetica Neue" w:hAnsi="Helvetica Neue" w:cs="Helvetica Neue"/>
          <w:sz w:val="24"/>
          <w:szCs w:val="24"/>
        </w:rPr>
      </w:pPr>
    </w:p>
    <w:p w14:paraId="5C8AFDB7" w14:textId="77777777" w:rsidR="00707FCB" w:rsidRDefault="001E1045">
      <w:pPr>
        <w:pBdr>
          <w:top w:val="nil"/>
          <w:left w:val="nil"/>
          <w:bottom w:val="nil"/>
          <w:right w:val="nil"/>
          <w:between w:val="nil"/>
        </w:pBdr>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Artists and creatives</w:t>
      </w:r>
    </w:p>
    <w:p w14:paraId="5B344A11"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We produce new and original art, by collaborating with musicians, DJs, actors, film-makers, fine artists, photographers and many others. We support and encourage learning disabled artists.</w:t>
      </w:r>
    </w:p>
    <w:p w14:paraId="000A604C" w14:textId="77777777" w:rsidR="00707FCB" w:rsidRDefault="00707FCB">
      <w:pPr>
        <w:pBdr>
          <w:top w:val="nil"/>
          <w:left w:val="nil"/>
          <w:bottom w:val="nil"/>
          <w:right w:val="nil"/>
          <w:between w:val="nil"/>
        </w:pBdr>
        <w:jc w:val="both"/>
        <w:rPr>
          <w:rFonts w:ascii="Helvetica Neue" w:eastAsia="Helvetica Neue" w:hAnsi="Helvetica Neue" w:cs="Helvetica Neue"/>
          <w:sz w:val="24"/>
          <w:szCs w:val="24"/>
        </w:rPr>
      </w:pPr>
    </w:p>
    <w:p w14:paraId="291CE93A" w14:textId="77777777" w:rsidR="00707FCB" w:rsidRDefault="001E1045">
      <w:pPr>
        <w:pBdr>
          <w:top w:val="nil"/>
          <w:left w:val="nil"/>
          <w:bottom w:val="nil"/>
          <w:right w:val="nil"/>
          <w:between w:val="nil"/>
        </w:pBdr>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Communicators and campaigners</w:t>
      </w:r>
    </w:p>
    <w:p w14:paraId="552C1097"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We</w:t>
      </w:r>
      <w:r>
        <w:rPr>
          <w:rFonts w:ascii="Helvetica Neue" w:eastAsia="Helvetica Neue" w:hAnsi="Helvetica Neue" w:cs="Helvetica Neue"/>
          <w:sz w:val="24"/>
          <w:szCs w:val="24"/>
        </w:rPr>
        <w:t xml:space="preserve"> </w:t>
      </w:r>
      <w:r>
        <w:rPr>
          <w:rFonts w:ascii="Helvetica Neue" w:eastAsia="Helvetica Neue" w:hAnsi="Helvetica Neue" w:cs="Helvetica Neue"/>
          <w:color w:val="000000"/>
          <w:sz w:val="24"/>
          <w:szCs w:val="24"/>
        </w:rPr>
        <w:t>help to promote a better understanding of people with learning disabilities. We’re working towards a more inclusive, accessible, and fairer Croydon.</w:t>
      </w:r>
    </w:p>
    <w:p w14:paraId="16855304" w14:textId="77777777" w:rsidR="00707FCB" w:rsidRDefault="00707FCB">
      <w:pPr>
        <w:pBdr>
          <w:top w:val="nil"/>
          <w:left w:val="nil"/>
          <w:bottom w:val="nil"/>
          <w:right w:val="nil"/>
          <w:between w:val="nil"/>
        </w:pBdr>
        <w:jc w:val="both"/>
        <w:rPr>
          <w:rFonts w:ascii="Helvetica Neue" w:eastAsia="Helvetica Neue" w:hAnsi="Helvetica Neue" w:cs="Helvetica Neue"/>
          <w:sz w:val="24"/>
          <w:szCs w:val="24"/>
        </w:rPr>
      </w:pPr>
    </w:p>
    <w:p w14:paraId="13CE71FC"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Friendly, ambitious, supportive, proud, experimental, forward-looking, welcoming – and successful! </w:t>
      </w:r>
    </w:p>
    <w:p w14:paraId="71F7867E" w14:textId="77777777" w:rsidR="00707FCB" w:rsidRDefault="00707FCB">
      <w:pPr>
        <w:pBdr>
          <w:top w:val="nil"/>
          <w:left w:val="nil"/>
          <w:bottom w:val="nil"/>
          <w:right w:val="nil"/>
          <w:between w:val="nil"/>
        </w:pBdr>
        <w:jc w:val="both"/>
        <w:rPr>
          <w:rFonts w:ascii="Helvetica Neue" w:eastAsia="Helvetica Neue" w:hAnsi="Helvetica Neue" w:cs="Helvetica Neue"/>
          <w:color w:val="000000"/>
          <w:sz w:val="24"/>
          <w:szCs w:val="24"/>
        </w:rPr>
      </w:pPr>
    </w:p>
    <w:p w14:paraId="3FEF8796"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Club Soda is made up of: </w:t>
      </w:r>
    </w:p>
    <w:p w14:paraId="63314A0D" w14:textId="77777777" w:rsidR="00707FCB" w:rsidRDefault="001E1045">
      <w:pPr>
        <w:numPr>
          <w:ilvl w:val="0"/>
          <w:numId w:val="1"/>
        </w:numPr>
        <w:pBdr>
          <w:top w:val="nil"/>
          <w:left w:val="nil"/>
          <w:bottom w:val="nil"/>
          <w:right w:val="nil"/>
          <w:between w:val="nil"/>
        </w:pBdr>
        <w:jc w:val="both"/>
        <w:rPr>
          <w:color w:val="000000"/>
        </w:rPr>
      </w:pPr>
      <w:r>
        <w:rPr>
          <w:rFonts w:ascii="Helvetica Neue" w:eastAsia="Helvetica Neue" w:hAnsi="Helvetica Neue" w:cs="Helvetica Neue"/>
          <w:color w:val="000000"/>
          <w:sz w:val="24"/>
          <w:szCs w:val="24"/>
        </w:rPr>
        <w:t xml:space="preserve">6 committee members who make all the important decisions </w:t>
      </w:r>
    </w:p>
    <w:p w14:paraId="74F2B647" w14:textId="77777777" w:rsidR="00707FCB" w:rsidRDefault="001E1045">
      <w:pPr>
        <w:numPr>
          <w:ilvl w:val="0"/>
          <w:numId w:val="1"/>
        </w:numPr>
        <w:pBdr>
          <w:top w:val="nil"/>
          <w:left w:val="nil"/>
          <w:bottom w:val="nil"/>
          <w:right w:val="nil"/>
          <w:between w:val="nil"/>
        </w:pBdr>
        <w:jc w:val="both"/>
        <w:rPr>
          <w:color w:val="000000"/>
        </w:rPr>
      </w:pPr>
      <w:r>
        <w:rPr>
          <w:rFonts w:ascii="Helvetica Neue" w:eastAsia="Helvetica Neue" w:hAnsi="Helvetica Neue" w:cs="Helvetica Neue"/>
          <w:color w:val="000000"/>
          <w:sz w:val="24"/>
          <w:szCs w:val="24"/>
        </w:rPr>
        <w:t xml:space="preserve">40 members who attend weekly workshops and projects </w:t>
      </w:r>
    </w:p>
    <w:p w14:paraId="1E47AEAB" w14:textId="77777777" w:rsidR="00707FCB" w:rsidRDefault="001E1045">
      <w:pPr>
        <w:numPr>
          <w:ilvl w:val="0"/>
          <w:numId w:val="1"/>
        </w:numPr>
        <w:pBdr>
          <w:top w:val="nil"/>
          <w:left w:val="nil"/>
          <w:bottom w:val="nil"/>
          <w:right w:val="nil"/>
          <w:between w:val="nil"/>
        </w:pBdr>
        <w:jc w:val="both"/>
        <w:rPr>
          <w:color w:val="000000"/>
        </w:rPr>
      </w:pPr>
      <w:r>
        <w:rPr>
          <w:rFonts w:ascii="Helvetica Neue" w:eastAsia="Helvetica Neue" w:hAnsi="Helvetica Neue" w:cs="Helvetica Neue"/>
          <w:color w:val="000000"/>
          <w:sz w:val="24"/>
          <w:szCs w:val="24"/>
        </w:rPr>
        <w:t xml:space="preserve">12 volunteers </w:t>
      </w:r>
    </w:p>
    <w:p w14:paraId="3F0486C0" w14:textId="77777777" w:rsidR="00707FCB" w:rsidRDefault="001E1045">
      <w:pPr>
        <w:numPr>
          <w:ilvl w:val="0"/>
          <w:numId w:val="1"/>
        </w:numPr>
        <w:pBdr>
          <w:top w:val="nil"/>
          <w:left w:val="nil"/>
          <w:bottom w:val="nil"/>
          <w:right w:val="nil"/>
          <w:between w:val="nil"/>
        </w:pBdr>
        <w:jc w:val="both"/>
        <w:rPr>
          <w:color w:val="000000"/>
        </w:rPr>
      </w:pPr>
      <w:r>
        <w:rPr>
          <w:rFonts w:ascii="Helvetica Neue" w:eastAsia="Helvetica Neue" w:hAnsi="Helvetica Neue" w:cs="Helvetica Neue"/>
          <w:color w:val="000000"/>
          <w:sz w:val="24"/>
          <w:szCs w:val="24"/>
        </w:rPr>
        <w:t xml:space="preserve">300+ people who attend our regular programme of events </w:t>
      </w:r>
    </w:p>
    <w:p w14:paraId="2BB2492B" w14:textId="77777777" w:rsidR="00707FCB" w:rsidRDefault="00707FCB">
      <w:pPr>
        <w:pBdr>
          <w:top w:val="nil"/>
          <w:left w:val="nil"/>
          <w:bottom w:val="nil"/>
          <w:right w:val="nil"/>
          <w:between w:val="nil"/>
        </w:pBdr>
        <w:ind w:left="720"/>
        <w:jc w:val="both"/>
        <w:rPr>
          <w:rFonts w:ascii="Helvetica Neue" w:eastAsia="Helvetica Neue" w:hAnsi="Helvetica Neue" w:cs="Helvetica Neue"/>
          <w:color w:val="000000"/>
          <w:sz w:val="24"/>
          <w:szCs w:val="24"/>
        </w:rPr>
      </w:pPr>
    </w:p>
    <w:p w14:paraId="71ADD328"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Most have a learning disability or difficulty, and some may also have a mental health condition. We also employ freelance artists and creatives to help us with projects. </w:t>
      </w:r>
    </w:p>
    <w:p w14:paraId="348A8BE2" w14:textId="77777777" w:rsidR="00707FCB" w:rsidRDefault="00707FCB">
      <w:pPr>
        <w:pBdr>
          <w:top w:val="nil"/>
          <w:left w:val="nil"/>
          <w:bottom w:val="nil"/>
          <w:right w:val="nil"/>
          <w:between w:val="nil"/>
        </w:pBdr>
        <w:jc w:val="both"/>
        <w:rPr>
          <w:rFonts w:ascii="Helvetica Neue" w:eastAsia="Helvetica Neue" w:hAnsi="Helvetica Neue" w:cs="Helvetica Neue"/>
          <w:color w:val="000000"/>
          <w:sz w:val="24"/>
          <w:szCs w:val="24"/>
        </w:rPr>
      </w:pPr>
    </w:p>
    <w:p w14:paraId="42253BBC" w14:textId="63A9562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We formed in 2009 with the help of Croydon Council and </w:t>
      </w:r>
      <w:r w:rsidR="00F2469C">
        <w:rPr>
          <w:rFonts w:ascii="Helvetica Neue" w:eastAsia="Helvetica Neue" w:hAnsi="Helvetica Neue" w:cs="Helvetica Neue"/>
          <w:color w:val="000000"/>
          <w:sz w:val="24"/>
          <w:szCs w:val="24"/>
        </w:rPr>
        <w:t>in 2019 we became a registered charity.</w:t>
      </w:r>
      <w:r>
        <w:rPr>
          <w:rFonts w:ascii="Helvetica Neue" w:eastAsia="Helvetica Neue" w:hAnsi="Helvetica Neue" w:cs="Helvetica Neue"/>
          <w:color w:val="000000"/>
          <w:sz w:val="24"/>
          <w:szCs w:val="24"/>
        </w:rPr>
        <w:t xml:space="preserve"> </w:t>
      </w:r>
      <w:r w:rsidR="00F2469C">
        <w:rPr>
          <w:rFonts w:ascii="Helvetica Neue" w:eastAsia="Helvetica Neue" w:hAnsi="Helvetica Neue" w:cs="Helvetica Neue"/>
          <w:color w:val="000000"/>
          <w:sz w:val="24"/>
          <w:szCs w:val="24"/>
        </w:rPr>
        <w:t xml:space="preserve">We </w:t>
      </w:r>
      <w:r>
        <w:rPr>
          <w:rFonts w:ascii="Helvetica Neue" w:eastAsia="Helvetica Neue" w:hAnsi="Helvetica Neue" w:cs="Helvetica Neue"/>
          <w:color w:val="000000"/>
          <w:sz w:val="24"/>
          <w:szCs w:val="24"/>
        </w:rPr>
        <w:t xml:space="preserve">are supported by a part-time member of staff from the Council. </w:t>
      </w:r>
    </w:p>
    <w:p w14:paraId="297184F3" w14:textId="77777777" w:rsidR="00707FCB" w:rsidRDefault="00707FCB">
      <w:pPr>
        <w:pBdr>
          <w:top w:val="nil"/>
          <w:left w:val="nil"/>
          <w:bottom w:val="nil"/>
          <w:right w:val="nil"/>
          <w:between w:val="nil"/>
        </w:pBdr>
        <w:jc w:val="both"/>
        <w:rPr>
          <w:rFonts w:ascii="Helvetica Neue" w:eastAsia="Helvetica Neue" w:hAnsi="Helvetica Neue" w:cs="Helvetica Neue"/>
          <w:color w:val="000000"/>
          <w:sz w:val="24"/>
          <w:szCs w:val="24"/>
        </w:rPr>
      </w:pPr>
    </w:p>
    <w:p w14:paraId="0306161A" w14:textId="77777777" w:rsidR="00707FCB" w:rsidRDefault="001E1045">
      <w:pPr>
        <w:pBdr>
          <w:top w:val="nil"/>
          <w:left w:val="nil"/>
          <w:bottom w:val="nil"/>
          <w:right w:val="nil"/>
          <w:between w:val="nil"/>
        </w:pBdr>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What, Why, How</w:t>
      </w:r>
    </w:p>
    <w:p w14:paraId="1B8AA349" w14:textId="77777777" w:rsidR="00707FCB" w:rsidRDefault="00707FCB">
      <w:pPr>
        <w:pBdr>
          <w:top w:val="nil"/>
          <w:left w:val="nil"/>
          <w:bottom w:val="nil"/>
          <w:right w:val="nil"/>
          <w:between w:val="nil"/>
        </w:pBdr>
        <w:jc w:val="both"/>
        <w:rPr>
          <w:rFonts w:ascii="Helvetica Neue" w:eastAsia="Helvetica Neue" w:hAnsi="Helvetica Neue" w:cs="Helvetica Neue"/>
          <w:b/>
          <w:color w:val="000000"/>
          <w:sz w:val="24"/>
          <w:szCs w:val="24"/>
        </w:rPr>
      </w:pPr>
    </w:p>
    <w:p w14:paraId="30A6F812"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Our vision – the world we want to see </w:t>
      </w:r>
    </w:p>
    <w:p w14:paraId="10879F23"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We want Croydon to be a place where people with learning disabilities are as happy, social, creative and valued as everyone else. </w:t>
      </w:r>
    </w:p>
    <w:p w14:paraId="3DF0B7F7" w14:textId="77777777" w:rsidR="00707FCB" w:rsidRDefault="00707FCB">
      <w:pPr>
        <w:pBdr>
          <w:top w:val="nil"/>
          <w:left w:val="nil"/>
          <w:bottom w:val="nil"/>
          <w:right w:val="nil"/>
          <w:between w:val="nil"/>
        </w:pBdr>
        <w:jc w:val="both"/>
        <w:rPr>
          <w:rFonts w:ascii="Helvetica Neue" w:eastAsia="Helvetica Neue" w:hAnsi="Helvetica Neue" w:cs="Helvetica Neue"/>
          <w:sz w:val="24"/>
          <w:szCs w:val="24"/>
        </w:rPr>
      </w:pPr>
    </w:p>
    <w:p w14:paraId="56CE45B0"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Our mission – how we’re achieving this </w:t>
      </w:r>
    </w:p>
    <w:p w14:paraId="42544B4D" w14:textId="77777777" w:rsidR="00707FCB"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Club Soda’s mission is to create opportunities and change perceptions. We create opportunities for people with learning disabilities to be happy and social, creative and productive. And we change perceptions about people with learning disabilities, and about Croydon. </w:t>
      </w:r>
    </w:p>
    <w:p w14:paraId="09595AE9" w14:textId="286B0F3C" w:rsidR="00707FCB" w:rsidRPr="00F2469C" w:rsidRDefault="001E1045">
      <w:p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We do this through social and creative activities which empower and excite us, and which include weekly workshops in DJing and music making.</w:t>
      </w:r>
    </w:p>
    <w:p w14:paraId="44014FBF" w14:textId="77777777" w:rsidR="00707FCB" w:rsidRDefault="001E1045">
      <w:pPr>
        <w:pBdr>
          <w:top w:val="nil"/>
          <w:left w:val="nil"/>
          <w:bottom w:val="nil"/>
          <w:right w:val="nil"/>
          <w:between w:val="nil"/>
        </w:pBd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Background to Club Soda</w:t>
      </w:r>
    </w:p>
    <w:p w14:paraId="015D2796" w14:textId="77777777" w:rsidR="00707FCB" w:rsidRDefault="00707FCB">
      <w:pPr>
        <w:pBdr>
          <w:top w:val="nil"/>
          <w:left w:val="nil"/>
          <w:bottom w:val="nil"/>
          <w:right w:val="nil"/>
          <w:between w:val="nil"/>
        </w:pBdr>
        <w:jc w:val="both"/>
        <w:rPr>
          <w:rFonts w:ascii="Helvetica Neue" w:eastAsia="Helvetica Neue" w:hAnsi="Helvetica Neue" w:cs="Helvetica Neue"/>
          <w:color w:val="000000"/>
          <w:sz w:val="24"/>
          <w:szCs w:val="24"/>
        </w:rPr>
      </w:pPr>
    </w:p>
    <w:p w14:paraId="6DC446C2" w14:textId="70143826" w:rsidR="00707FCB" w:rsidRDefault="001E1045">
      <w:pPr>
        <w:shd w:val="clear" w:color="auto" w:fill="FFFFFF"/>
        <w:spacing w:before="280" w:after="280"/>
        <w:rPr>
          <w:rFonts w:ascii="Helvetica Neue" w:eastAsia="Helvetica Neue" w:hAnsi="Helvetica Neue" w:cs="Helvetica Neue"/>
          <w:sz w:val="24"/>
          <w:szCs w:val="24"/>
        </w:rPr>
      </w:pPr>
      <w:r>
        <w:rPr>
          <w:rFonts w:ascii="Helvetica Neue" w:eastAsia="Helvetica Neue" w:hAnsi="Helvetica Neue" w:cs="Helvetica Neue"/>
          <w:sz w:val="24"/>
          <w:szCs w:val="24"/>
        </w:rPr>
        <w:t>In 2009 a team of volunteers with learning disabilities created Club Soda which ran quarterly club nights at the Croydon Clocktower for large audiences of 300+ people. The success of the events led to the establishment of further groups, projects and regular workshops, including a theatre company and a collective of artists. In 2012 Croydon based night</w:t>
      </w:r>
      <w:r w:rsidR="00F2469C">
        <w:rPr>
          <w:rFonts w:ascii="Helvetica Neue" w:eastAsia="Helvetica Neue" w:hAnsi="Helvetica Neue" w:cs="Helvetica Neue"/>
          <w:sz w:val="24"/>
          <w:szCs w:val="24"/>
        </w:rPr>
        <w:t>c</w:t>
      </w:r>
      <w:r>
        <w:rPr>
          <w:rFonts w:ascii="Helvetica Neue" w:eastAsia="Helvetica Neue" w:hAnsi="Helvetica Neue" w:cs="Helvetica Neue"/>
          <w:sz w:val="24"/>
          <w:szCs w:val="24"/>
        </w:rPr>
        <w:t xml:space="preserve">lub the Bad Apple was one of the first music venues to invite Club Soda to take up residency at the club and then in 2013, Soda Beat was established for musicians with learning disabilities. In 2014, Club Soda became a constituted group in part to give themselves more autonomy to work outside of the local authority, but also to enable the members to have more control over decision making within the organisation. </w:t>
      </w:r>
    </w:p>
    <w:p w14:paraId="1DDB7332" w14:textId="77777777" w:rsidR="00707FCB" w:rsidRDefault="001E1045">
      <w:pPr>
        <w:shd w:val="clear" w:color="auto" w:fill="FFFFFF"/>
        <w:spacing w:before="280" w:after="280"/>
        <w:rPr>
          <w:rFonts w:ascii="Times New Roman" w:eastAsia="Times New Roman" w:hAnsi="Times New Roman" w:cs="Times New Roman"/>
          <w:sz w:val="24"/>
          <w:szCs w:val="24"/>
        </w:rPr>
      </w:pPr>
      <w:r>
        <w:rPr>
          <w:rFonts w:ascii="Helvetica Neue" w:eastAsia="Helvetica Neue" w:hAnsi="Helvetica Neue" w:cs="Helvetica Neue"/>
          <w:sz w:val="24"/>
          <w:szCs w:val="24"/>
        </w:rPr>
        <w:t xml:space="preserve">Club Soda’s popularity as </w:t>
      </w:r>
      <w:r>
        <w:rPr>
          <w:rFonts w:ascii="Helvetica Neue" w:eastAsia="Helvetica Neue" w:hAnsi="Helvetica Neue" w:cs="Helvetica Neue"/>
          <w:color w:val="333333"/>
          <w:sz w:val="24"/>
          <w:szCs w:val="24"/>
        </w:rPr>
        <w:t xml:space="preserve">the producer of </w:t>
      </w:r>
      <w:r>
        <w:rPr>
          <w:rFonts w:ascii="Helvetica Neue" w:eastAsia="Helvetica Neue" w:hAnsi="Helvetica Neue" w:cs="Helvetica Neue"/>
          <w:sz w:val="24"/>
          <w:szCs w:val="24"/>
        </w:rPr>
        <w:t xml:space="preserve">learning disability arts events, including integrated gigs, theatre performances and art exhibitions, rose in South London. Several music venues and event organisers came forward to support the music and performance events. More recently Hoodoos, a music and event organiser, has supported and partnered Club Soda in performances, music events and raised funds for the organisation as well. Hoodoos, their local music event partner has agreed to co-house Club Soda in their new music venue, scheduled for completion in 2021. </w:t>
      </w:r>
    </w:p>
    <w:p w14:paraId="06DF07C7" w14:textId="77777777" w:rsidR="00707FCB" w:rsidRDefault="001E1045">
      <w:pPr>
        <w:shd w:val="clear" w:color="auto" w:fill="FFFFFF"/>
        <w:spacing w:before="280" w:after="280"/>
        <w:rPr>
          <w:rFonts w:ascii="Times New Roman" w:eastAsia="Times New Roman" w:hAnsi="Times New Roman" w:cs="Times New Roman"/>
          <w:sz w:val="24"/>
          <w:szCs w:val="24"/>
        </w:rPr>
      </w:pPr>
      <w:r>
        <w:rPr>
          <w:rFonts w:ascii="Helvetica Neue" w:eastAsia="Helvetica Neue" w:hAnsi="Helvetica Neue" w:cs="Helvetica Neue"/>
          <w:sz w:val="24"/>
          <w:szCs w:val="24"/>
        </w:rPr>
        <w:t xml:space="preserve">Within the activities of Club Soda, it is the ownership of the music and the creativity that comes from artists with learning disabilities that is so visceral and which significantly impacts non-disabled people who enter this space. The Soda Beat bands, Soda Jam evening music sessions, the monthly Club Nights and Soda Crew DJ’s have positively, directly impacted the lives of thousands of people locally and within the neighbouring boroughs, as evidenced in the attendance numbers at these events and in the increasing requests to join the tutored workshops. </w:t>
      </w:r>
    </w:p>
    <w:p w14:paraId="353A2321" w14:textId="77777777" w:rsidR="00707FCB" w:rsidRDefault="001E1045">
      <w:pPr>
        <w:shd w:val="clear" w:color="auto" w:fill="FFFFFF"/>
        <w:spacing w:before="280" w:after="280"/>
        <w:rPr>
          <w:rFonts w:ascii="Times New Roman" w:eastAsia="Times New Roman" w:hAnsi="Times New Roman" w:cs="Times New Roman"/>
          <w:sz w:val="24"/>
          <w:szCs w:val="24"/>
        </w:rPr>
      </w:pPr>
      <w:r>
        <w:rPr>
          <w:rFonts w:ascii="Helvetica Neue" w:eastAsia="Helvetica Neue" w:hAnsi="Helvetica Neue" w:cs="Helvetica Neue"/>
          <w:sz w:val="24"/>
          <w:szCs w:val="24"/>
        </w:rPr>
        <w:t xml:space="preserve">In 2017, Club Soda was one of 10 organisations across the UK and the only organisation in London, chosen by the charity, Stay Up Late, to launch a local Gig Buddies project. Gig Buddies Croydon benefits people with learning disabilities and/or autism, where someone with a learning disability is paired with a volunteer buddy, to become friends and attend mutually interesting events, together. After a successful pilot scheme in 2017, Club Soda received a 3-year grant for this project in 2019, from the National Lottery Community Fund. </w:t>
      </w:r>
    </w:p>
    <w:p w14:paraId="1262678E" w14:textId="77777777" w:rsidR="00707FCB" w:rsidRDefault="00707FCB">
      <w:pPr>
        <w:pStyle w:val="Subtitle"/>
        <w:rPr>
          <w:rFonts w:ascii="Helvetica Neue" w:eastAsia="Helvetica Neue" w:hAnsi="Helvetica Neue" w:cs="Helvetica Neue"/>
        </w:rPr>
      </w:pPr>
    </w:p>
    <w:p w14:paraId="642B7FC3" w14:textId="77777777" w:rsidR="00707FCB" w:rsidRDefault="00707FCB">
      <w:pPr>
        <w:pStyle w:val="Subtitle"/>
        <w:rPr>
          <w:rFonts w:ascii="Helvetica Neue" w:eastAsia="Helvetica Neue" w:hAnsi="Helvetica Neue" w:cs="Helvetica Neue"/>
        </w:rPr>
      </w:pPr>
    </w:p>
    <w:p w14:paraId="73D1391F" w14:textId="77777777" w:rsidR="00707FCB" w:rsidRDefault="00707FCB">
      <w:pPr>
        <w:pStyle w:val="Subtitle"/>
        <w:rPr>
          <w:rFonts w:ascii="Helvetica Neue" w:eastAsia="Helvetica Neue" w:hAnsi="Helvetica Neue" w:cs="Helvetica Neue"/>
        </w:rPr>
      </w:pPr>
    </w:p>
    <w:p w14:paraId="3C895FEF" w14:textId="77777777" w:rsidR="00707FCB" w:rsidRDefault="00707FCB">
      <w:pPr>
        <w:pStyle w:val="Subtitle"/>
        <w:rPr>
          <w:rFonts w:ascii="Helvetica Neue" w:eastAsia="Helvetica Neue" w:hAnsi="Helvetica Neue" w:cs="Helvetica Neue"/>
        </w:rPr>
      </w:pPr>
    </w:p>
    <w:p w14:paraId="7D322F75" w14:textId="52BAEB83" w:rsidR="00707FCB" w:rsidRDefault="00707FCB"/>
    <w:p w14:paraId="67E9D508" w14:textId="109E88F3" w:rsidR="00F2469C" w:rsidRDefault="00F2469C"/>
    <w:p w14:paraId="2CF87B1D" w14:textId="77777777" w:rsidR="00F2469C" w:rsidRDefault="00F2469C"/>
    <w:p w14:paraId="0953A154" w14:textId="77777777" w:rsidR="00707FCB" w:rsidRDefault="00707FCB"/>
    <w:p w14:paraId="6860D6E0" w14:textId="77777777" w:rsidR="00707FCB" w:rsidRDefault="00707FCB">
      <w:pPr>
        <w:pStyle w:val="Subtitle"/>
        <w:jc w:val="left"/>
        <w:rPr>
          <w:rFonts w:ascii="Helvetica Neue" w:eastAsia="Helvetica Neue" w:hAnsi="Helvetica Neue" w:cs="Helvetica Neue"/>
        </w:rPr>
      </w:pPr>
    </w:p>
    <w:p w14:paraId="66203487" w14:textId="4D655CFF" w:rsidR="00707FCB" w:rsidRDefault="00F2469C">
      <w:pPr>
        <w:pStyle w:val="Subtitle"/>
        <w:jc w:val="left"/>
        <w:rPr>
          <w:rFonts w:ascii="Helvetica Neue" w:eastAsia="Helvetica Neue" w:hAnsi="Helvetica Neue" w:cs="Helvetica Neue"/>
        </w:rPr>
      </w:pPr>
      <w:r>
        <w:rPr>
          <w:rFonts w:ascii="Helvetica Neue" w:eastAsia="Helvetica Neue" w:hAnsi="Helvetica Neue" w:cs="Helvetica Neue"/>
        </w:rPr>
        <w:lastRenderedPageBreak/>
        <w:t>Club Soda</w:t>
      </w:r>
      <w:r w:rsidR="001E1045">
        <w:rPr>
          <w:rFonts w:ascii="Helvetica Neue" w:eastAsia="Helvetica Neue" w:hAnsi="Helvetica Neue" w:cs="Helvetica Neue"/>
        </w:rPr>
        <w:t>: Project Manager</w:t>
      </w:r>
    </w:p>
    <w:p w14:paraId="7C8C011F" w14:textId="77777777" w:rsidR="00707FCB" w:rsidRDefault="00707FCB">
      <w:pPr>
        <w:pStyle w:val="Subtitle"/>
        <w:rPr>
          <w:rFonts w:ascii="Helvetica Neue" w:eastAsia="Helvetica Neue" w:hAnsi="Helvetica Neue" w:cs="Helvetica Neue"/>
        </w:rPr>
      </w:pPr>
    </w:p>
    <w:p w14:paraId="2213F98D" w14:textId="77777777" w:rsidR="00707FCB" w:rsidRDefault="00707FCB">
      <w:pPr>
        <w:widowControl w:val="0"/>
        <w:rPr>
          <w:rFonts w:ascii="Helvetica Neue" w:eastAsia="Helvetica Neue" w:hAnsi="Helvetica Neue" w:cs="Helvetica Neue"/>
        </w:rPr>
      </w:pPr>
    </w:p>
    <w:p w14:paraId="7359504A" w14:textId="77777777" w:rsidR="00707FCB" w:rsidRDefault="001E1045">
      <w:pPr>
        <w:widowControl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Attached is a job description for the post of Project Manager. </w:t>
      </w:r>
    </w:p>
    <w:p w14:paraId="446A1E52" w14:textId="77777777" w:rsidR="00707FCB" w:rsidRDefault="00707FCB">
      <w:pPr>
        <w:widowControl w:val="0"/>
        <w:rPr>
          <w:rFonts w:ascii="Helvetica Neue" w:eastAsia="Helvetica Neue" w:hAnsi="Helvetica Neue" w:cs="Helvetica Neue"/>
          <w:sz w:val="24"/>
          <w:szCs w:val="24"/>
        </w:rPr>
      </w:pPr>
    </w:p>
    <w:p w14:paraId="3619F7F2" w14:textId="77777777" w:rsidR="00707FCB" w:rsidRDefault="001E1045">
      <w:pPr>
        <w:spacing w:after="20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Project Manager will be employed by Club Soda on a one year contract initially, with the possibility to extend subject to successful funding bids.</w:t>
      </w:r>
    </w:p>
    <w:p w14:paraId="1D49D5AF" w14:textId="77777777" w:rsidR="00707FCB" w:rsidRDefault="001E1045">
      <w:pPr>
        <w:spacing w:after="20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post is for 21 hours per week, the work pattern is negotiable.</w:t>
      </w:r>
    </w:p>
    <w:p w14:paraId="34975B17" w14:textId="31484037" w:rsidR="00707FCB" w:rsidRDefault="001E1045">
      <w:pPr>
        <w:spacing w:after="20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salary is £3</w:t>
      </w:r>
      <w:r w:rsidR="004E3ABB">
        <w:rPr>
          <w:rFonts w:ascii="Helvetica Neue" w:eastAsia="Helvetica Neue" w:hAnsi="Helvetica Neue" w:cs="Helvetica Neue"/>
          <w:sz w:val="24"/>
          <w:szCs w:val="24"/>
        </w:rPr>
        <w:t>0</w:t>
      </w:r>
      <w:r>
        <w:rPr>
          <w:rFonts w:ascii="Helvetica Neue" w:eastAsia="Helvetica Neue" w:hAnsi="Helvetica Neue" w:cs="Helvetica Neue"/>
          <w:sz w:val="24"/>
          <w:szCs w:val="24"/>
        </w:rPr>
        <w:t>,550 (full-time equivalent 36hrs full-time) pro rata paid monthly in arrears.</w:t>
      </w:r>
    </w:p>
    <w:p w14:paraId="2D8E43E5" w14:textId="77777777" w:rsidR="00707FCB" w:rsidRDefault="001E1045">
      <w:pPr>
        <w:spacing w:after="20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 will be entitled to 17 days a</w:t>
      </w:r>
      <w:bookmarkStart w:id="0" w:name="_GoBack"/>
      <w:bookmarkEnd w:id="0"/>
      <w:r>
        <w:rPr>
          <w:rFonts w:ascii="Helvetica Neue" w:eastAsia="Helvetica Neue" w:hAnsi="Helvetica Neue" w:cs="Helvetica Neue"/>
          <w:sz w:val="24"/>
          <w:szCs w:val="24"/>
        </w:rPr>
        <w:t>nnual leave per year (includes Bank Holidays).</w:t>
      </w:r>
    </w:p>
    <w:p w14:paraId="45CF670E" w14:textId="77777777" w:rsidR="00707FCB" w:rsidRDefault="001E1045">
      <w:pPr>
        <w:pStyle w:val="Title"/>
        <w:jc w:val="left"/>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The successful candidate will be subject to an Enhanced DBS check.</w:t>
      </w:r>
    </w:p>
    <w:p w14:paraId="40B16D23" w14:textId="77777777" w:rsidR="00707FCB" w:rsidRDefault="00707FCB">
      <w:pPr>
        <w:pStyle w:val="Title"/>
        <w:jc w:val="left"/>
        <w:rPr>
          <w:rFonts w:ascii="Helvetica Neue" w:eastAsia="Helvetica Neue" w:hAnsi="Helvetica Neue" w:cs="Helvetica Neue"/>
          <w:sz w:val="24"/>
          <w:szCs w:val="24"/>
        </w:rPr>
      </w:pPr>
    </w:p>
    <w:p w14:paraId="71B4A483" w14:textId="77777777" w:rsidR="00707FCB" w:rsidRDefault="001E1045">
      <w:pPr>
        <w:pStyle w:val="Title"/>
        <w:jc w:val="left"/>
        <w:rPr>
          <w:rFonts w:ascii="Helvetica Neue" w:eastAsia="Helvetica Neue" w:hAnsi="Helvetica Neue" w:cs="Helvetica Neue"/>
          <w:sz w:val="24"/>
          <w:szCs w:val="24"/>
        </w:rPr>
      </w:pPr>
      <w:r>
        <w:rPr>
          <w:rFonts w:ascii="Helvetica Neue" w:eastAsia="Helvetica Neue" w:hAnsi="Helvetica Neue" w:cs="Helvetica Neue"/>
          <w:sz w:val="24"/>
          <w:szCs w:val="24"/>
        </w:rPr>
        <w:t>To apply please complete the application form (link on our website) and submit your 60 second video to tell us why you’d be great at the job.</w:t>
      </w:r>
    </w:p>
    <w:p w14:paraId="3A183CC3" w14:textId="77777777" w:rsidR="00707FCB" w:rsidRDefault="00707FCB">
      <w:pPr>
        <w:pStyle w:val="Title"/>
        <w:jc w:val="left"/>
        <w:rPr>
          <w:rFonts w:ascii="Helvetica Neue" w:eastAsia="Helvetica Neue" w:hAnsi="Helvetica Neue" w:cs="Helvetica Neue"/>
          <w:sz w:val="24"/>
          <w:szCs w:val="24"/>
        </w:rPr>
      </w:pPr>
    </w:p>
    <w:p w14:paraId="4EDFD264" w14:textId="77777777" w:rsidR="00707FCB" w:rsidRDefault="001E1045">
      <w:pPr>
        <w:pStyle w:val="Title"/>
        <w:jc w:val="left"/>
        <w:rPr>
          <w:rFonts w:ascii="Helvetica Neue" w:eastAsia="Helvetica Neue" w:hAnsi="Helvetica Neue" w:cs="Helvetica Neue"/>
          <w:sz w:val="24"/>
          <w:szCs w:val="24"/>
        </w:rPr>
      </w:pPr>
      <w:r>
        <w:rPr>
          <w:rFonts w:ascii="Helvetica Neue" w:eastAsia="Helvetica Neue" w:hAnsi="Helvetica Neue" w:cs="Helvetica Neue"/>
          <w:sz w:val="24"/>
          <w:szCs w:val="24"/>
        </w:rPr>
        <w:t>(Details of how to send the video to us are in the application form).</w:t>
      </w:r>
    </w:p>
    <w:p w14:paraId="7B972017" w14:textId="77777777" w:rsidR="00707FCB" w:rsidRDefault="00707FCB">
      <w:pPr>
        <w:pStyle w:val="Title"/>
        <w:jc w:val="left"/>
        <w:rPr>
          <w:rFonts w:ascii="Helvetica Neue" w:eastAsia="Helvetica Neue" w:hAnsi="Helvetica Neue" w:cs="Helvetica Neue"/>
          <w:sz w:val="24"/>
          <w:szCs w:val="24"/>
        </w:rPr>
      </w:pPr>
    </w:p>
    <w:p w14:paraId="6FB7036B" w14:textId="77777777" w:rsidR="00707FCB" w:rsidRDefault="00707FCB">
      <w:pPr>
        <w:pStyle w:val="Title"/>
        <w:jc w:val="left"/>
        <w:rPr>
          <w:rFonts w:ascii="Helvetica Neue" w:eastAsia="Helvetica Neue" w:hAnsi="Helvetica Neue" w:cs="Helvetica Neue"/>
          <w:sz w:val="24"/>
          <w:szCs w:val="24"/>
        </w:rPr>
      </w:pPr>
    </w:p>
    <w:p w14:paraId="5B0B23D2" w14:textId="77777777" w:rsidR="00707FCB" w:rsidRDefault="00707FCB">
      <w:pPr>
        <w:pStyle w:val="Title"/>
        <w:jc w:val="left"/>
        <w:rPr>
          <w:rFonts w:ascii="Helvetica Neue" w:eastAsia="Helvetica Neue" w:hAnsi="Helvetica Neue" w:cs="Helvetica Neue"/>
          <w:sz w:val="24"/>
          <w:szCs w:val="24"/>
        </w:rPr>
      </w:pPr>
    </w:p>
    <w:p w14:paraId="556A042F" w14:textId="77777777" w:rsidR="00707FCB" w:rsidRDefault="00707FCB">
      <w:pPr>
        <w:pStyle w:val="Title"/>
        <w:jc w:val="left"/>
        <w:rPr>
          <w:rFonts w:ascii="Helvetica Neue" w:eastAsia="Helvetica Neue" w:hAnsi="Helvetica Neue" w:cs="Helvetica Neue"/>
          <w:sz w:val="24"/>
          <w:szCs w:val="24"/>
        </w:rPr>
      </w:pPr>
    </w:p>
    <w:p w14:paraId="5F2F5132" w14:textId="77777777" w:rsidR="00707FCB" w:rsidRDefault="00707FCB">
      <w:pPr>
        <w:pStyle w:val="Title"/>
        <w:jc w:val="left"/>
        <w:rPr>
          <w:rFonts w:ascii="Helvetica Neue" w:eastAsia="Helvetica Neue" w:hAnsi="Helvetica Neue" w:cs="Helvetica Neue"/>
          <w:sz w:val="24"/>
          <w:szCs w:val="24"/>
        </w:rPr>
      </w:pPr>
    </w:p>
    <w:p w14:paraId="354AC800" w14:textId="77777777" w:rsidR="00707FCB" w:rsidRDefault="00707FCB">
      <w:pPr>
        <w:pStyle w:val="Title"/>
        <w:jc w:val="left"/>
        <w:rPr>
          <w:rFonts w:ascii="Helvetica Neue" w:eastAsia="Helvetica Neue" w:hAnsi="Helvetica Neue" w:cs="Helvetica Neue"/>
          <w:sz w:val="24"/>
          <w:szCs w:val="24"/>
        </w:rPr>
      </w:pPr>
    </w:p>
    <w:p w14:paraId="10E783DE" w14:textId="77777777" w:rsidR="00707FCB" w:rsidRDefault="00707FCB">
      <w:pPr>
        <w:pStyle w:val="Title"/>
        <w:jc w:val="left"/>
        <w:rPr>
          <w:rFonts w:ascii="Helvetica Neue" w:eastAsia="Helvetica Neue" w:hAnsi="Helvetica Neue" w:cs="Helvetica Neue"/>
          <w:sz w:val="24"/>
          <w:szCs w:val="24"/>
        </w:rPr>
      </w:pPr>
    </w:p>
    <w:p w14:paraId="1CBA834A" w14:textId="77777777" w:rsidR="00707FCB" w:rsidRDefault="00707FCB">
      <w:pPr>
        <w:pStyle w:val="Title"/>
        <w:jc w:val="left"/>
        <w:rPr>
          <w:rFonts w:ascii="Helvetica Neue" w:eastAsia="Helvetica Neue" w:hAnsi="Helvetica Neue" w:cs="Helvetica Neue"/>
          <w:sz w:val="24"/>
          <w:szCs w:val="24"/>
        </w:rPr>
      </w:pPr>
    </w:p>
    <w:p w14:paraId="3A4B64BB" w14:textId="77777777" w:rsidR="00707FCB" w:rsidRDefault="00707FCB">
      <w:pPr>
        <w:pStyle w:val="Title"/>
        <w:jc w:val="left"/>
        <w:rPr>
          <w:rFonts w:ascii="Helvetica Neue" w:eastAsia="Helvetica Neue" w:hAnsi="Helvetica Neue" w:cs="Helvetica Neue"/>
          <w:sz w:val="24"/>
          <w:szCs w:val="24"/>
        </w:rPr>
      </w:pPr>
    </w:p>
    <w:p w14:paraId="79643245" w14:textId="77777777" w:rsidR="00707FCB" w:rsidRDefault="00707FCB">
      <w:pPr>
        <w:pStyle w:val="Title"/>
        <w:jc w:val="left"/>
        <w:rPr>
          <w:rFonts w:ascii="Helvetica Neue" w:eastAsia="Helvetica Neue" w:hAnsi="Helvetica Neue" w:cs="Helvetica Neue"/>
          <w:sz w:val="24"/>
          <w:szCs w:val="24"/>
        </w:rPr>
      </w:pPr>
    </w:p>
    <w:p w14:paraId="13E98731" w14:textId="77777777" w:rsidR="00707FCB" w:rsidRDefault="00707FCB">
      <w:pPr>
        <w:pStyle w:val="Title"/>
        <w:jc w:val="left"/>
        <w:rPr>
          <w:rFonts w:ascii="Helvetica Neue" w:eastAsia="Helvetica Neue" w:hAnsi="Helvetica Neue" w:cs="Helvetica Neue"/>
          <w:sz w:val="24"/>
          <w:szCs w:val="24"/>
        </w:rPr>
      </w:pPr>
    </w:p>
    <w:p w14:paraId="00F41BAD" w14:textId="77777777" w:rsidR="00707FCB" w:rsidRDefault="00707FCB">
      <w:pPr>
        <w:pStyle w:val="Title"/>
        <w:jc w:val="left"/>
        <w:rPr>
          <w:rFonts w:ascii="Helvetica Neue" w:eastAsia="Helvetica Neue" w:hAnsi="Helvetica Neue" w:cs="Helvetica Neue"/>
          <w:sz w:val="24"/>
          <w:szCs w:val="24"/>
        </w:rPr>
      </w:pPr>
    </w:p>
    <w:p w14:paraId="2FD66A28" w14:textId="77777777" w:rsidR="00707FCB" w:rsidRDefault="00707FCB">
      <w:pPr>
        <w:pStyle w:val="Title"/>
        <w:jc w:val="left"/>
        <w:rPr>
          <w:rFonts w:ascii="Helvetica Neue" w:eastAsia="Helvetica Neue" w:hAnsi="Helvetica Neue" w:cs="Helvetica Neue"/>
          <w:sz w:val="24"/>
          <w:szCs w:val="24"/>
        </w:rPr>
      </w:pPr>
    </w:p>
    <w:p w14:paraId="4FB33DC0" w14:textId="77777777" w:rsidR="00707FCB" w:rsidRDefault="00707FCB">
      <w:pPr>
        <w:pStyle w:val="Title"/>
        <w:jc w:val="left"/>
        <w:rPr>
          <w:rFonts w:ascii="Helvetica Neue" w:eastAsia="Helvetica Neue" w:hAnsi="Helvetica Neue" w:cs="Helvetica Neue"/>
          <w:sz w:val="24"/>
          <w:szCs w:val="24"/>
        </w:rPr>
      </w:pPr>
    </w:p>
    <w:p w14:paraId="2A54BD17" w14:textId="77777777" w:rsidR="00707FCB" w:rsidRDefault="00707FCB">
      <w:pPr>
        <w:pStyle w:val="Title"/>
        <w:jc w:val="left"/>
        <w:rPr>
          <w:rFonts w:ascii="Helvetica Neue" w:eastAsia="Helvetica Neue" w:hAnsi="Helvetica Neue" w:cs="Helvetica Neue"/>
          <w:sz w:val="24"/>
          <w:szCs w:val="24"/>
        </w:rPr>
      </w:pPr>
    </w:p>
    <w:p w14:paraId="0FE6DE58" w14:textId="77777777" w:rsidR="00707FCB" w:rsidRDefault="00707FCB">
      <w:pPr>
        <w:pStyle w:val="Title"/>
        <w:jc w:val="left"/>
        <w:rPr>
          <w:rFonts w:ascii="Helvetica Neue" w:eastAsia="Helvetica Neue" w:hAnsi="Helvetica Neue" w:cs="Helvetica Neue"/>
          <w:sz w:val="24"/>
          <w:szCs w:val="24"/>
        </w:rPr>
      </w:pPr>
    </w:p>
    <w:p w14:paraId="26EC9848" w14:textId="77777777" w:rsidR="00707FCB" w:rsidRDefault="00707FCB">
      <w:pPr>
        <w:pStyle w:val="Title"/>
        <w:jc w:val="left"/>
        <w:rPr>
          <w:rFonts w:ascii="Helvetica Neue" w:eastAsia="Helvetica Neue" w:hAnsi="Helvetica Neue" w:cs="Helvetica Neue"/>
          <w:sz w:val="24"/>
          <w:szCs w:val="24"/>
        </w:rPr>
      </w:pPr>
    </w:p>
    <w:p w14:paraId="5D9AD27A" w14:textId="77777777" w:rsidR="00707FCB" w:rsidRDefault="00707FCB">
      <w:pPr>
        <w:pStyle w:val="Title"/>
        <w:jc w:val="left"/>
        <w:rPr>
          <w:rFonts w:ascii="Helvetica Neue" w:eastAsia="Helvetica Neue" w:hAnsi="Helvetica Neue" w:cs="Helvetica Neue"/>
          <w:sz w:val="24"/>
          <w:szCs w:val="24"/>
        </w:rPr>
      </w:pPr>
    </w:p>
    <w:p w14:paraId="178987BC" w14:textId="77777777" w:rsidR="00707FCB" w:rsidRDefault="00707FCB">
      <w:pPr>
        <w:pStyle w:val="Title"/>
        <w:jc w:val="left"/>
        <w:rPr>
          <w:rFonts w:ascii="Helvetica Neue" w:eastAsia="Helvetica Neue" w:hAnsi="Helvetica Neue" w:cs="Helvetica Neue"/>
          <w:sz w:val="24"/>
          <w:szCs w:val="24"/>
        </w:rPr>
      </w:pPr>
    </w:p>
    <w:p w14:paraId="122902FA" w14:textId="77777777" w:rsidR="00707FCB" w:rsidRDefault="00707FCB">
      <w:pPr>
        <w:pStyle w:val="Title"/>
        <w:jc w:val="left"/>
        <w:rPr>
          <w:rFonts w:ascii="Helvetica Neue" w:eastAsia="Helvetica Neue" w:hAnsi="Helvetica Neue" w:cs="Helvetica Neue"/>
          <w:sz w:val="24"/>
          <w:szCs w:val="24"/>
        </w:rPr>
      </w:pPr>
    </w:p>
    <w:p w14:paraId="4A63F5D4" w14:textId="77777777" w:rsidR="00707FCB" w:rsidRDefault="00707FCB">
      <w:pPr>
        <w:pStyle w:val="Title"/>
        <w:jc w:val="left"/>
        <w:rPr>
          <w:rFonts w:ascii="Helvetica Neue" w:eastAsia="Helvetica Neue" w:hAnsi="Helvetica Neue" w:cs="Helvetica Neue"/>
          <w:sz w:val="24"/>
          <w:szCs w:val="24"/>
        </w:rPr>
      </w:pPr>
    </w:p>
    <w:p w14:paraId="77DAAB04" w14:textId="77777777" w:rsidR="00707FCB" w:rsidRDefault="00707FCB">
      <w:pPr>
        <w:pStyle w:val="Title"/>
        <w:jc w:val="left"/>
        <w:rPr>
          <w:rFonts w:ascii="Helvetica Neue" w:eastAsia="Helvetica Neue" w:hAnsi="Helvetica Neue" w:cs="Helvetica Neue"/>
          <w:sz w:val="24"/>
          <w:szCs w:val="24"/>
        </w:rPr>
      </w:pPr>
    </w:p>
    <w:p w14:paraId="1ADFB2F7" w14:textId="77777777" w:rsidR="00707FCB" w:rsidRDefault="00707FCB">
      <w:pPr>
        <w:pStyle w:val="Title"/>
        <w:jc w:val="left"/>
        <w:rPr>
          <w:rFonts w:ascii="Helvetica Neue" w:eastAsia="Helvetica Neue" w:hAnsi="Helvetica Neue" w:cs="Helvetica Neue"/>
          <w:sz w:val="24"/>
          <w:szCs w:val="24"/>
        </w:rPr>
      </w:pPr>
    </w:p>
    <w:p w14:paraId="12E1609C" w14:textId="77777777" w:rsidR="00707FCB" w:rsidRDefault="00707FCB">
      <w:pPr>
        <w:pStyle w:val="Title"/>
        <w:jc w:val="left"/>
        <w:rPr>
          <w:rFonts w:ascii="Helvetica Neue" w:eastAsia="Helvetica Neue" w:hAnsi="Helvetica Neue" w:cs="Helvetica Neue"/>
          <w:sz w:val="24"/>
          <w:szCs w:val="24"/>
        </w:rPr>
      </w:pPr>
    </w:p>
    <w:p w14:paraId="6B4400F5" w14:textId="77777777" w:rsidR="00707FCB" w:rsidRDefault="00707FCB">
      <w:pPr>
        <w:tabs>
          <w:tab w:val="left" w:pos="2860"/>
        </w:tabs>
        <w:rPr>
          <w:rFonts w:ascii="Helvetica Neue" w:eastAsia="Helvetica Neue" w:hAnsi="Helvetica Neue" w:cs="Helvetica Neue"/>
        </w:rPr>
      </w:pPr>
    </w:p>
    <w:p w14:paraId="2AE5B15D" w14:textId="7B057D32" w:rsidR="00707FCB" w:rsidRDefault="00F2469C">
      <w:pPr>
        <w:pStyle w:val="Title"/>
        <w:jc w:val="left"/>
        <w:rPr>
          <w:rFonts w:ascii="Helvetica Neue" w:eastAsia="Helvetica Neue" w:hAnsi="Helvetica Neue" w:cs="Helvetica Neue"/>
          <w:sz w:val="24"/>
          <w:szCs w:val="24"/>
        </w:rPr>
      </w:pPr>
      <w:r>
        <w:rPr>
          <w:rFonts w:ascii="Helvetica Neue" w:eastAsia="Helvetica Neue" w:hAnsi="Helvetica Neue" w:cs="Helvetica Neue"/>
          <w:noProof/>
        </w:rPr>
        <w:lastRenderedPageBreak/>
        <w:drawing>
          <wp:anchor distT="0" distB="0" distL="114300" distR="114300" simplePos="0" relativeHeight="251660288" behindDoc="0" locked="0" layoutInCell="1" allowOverlap="1" wp14:anchorId="48BEF622" wp14:editId="6D33C097">
            <wp:simplePos x="0" y="0"/>
            <wp:positionH relativeFrom="column">
              <wp:posOffset>5162309</wp:posOffset>
            </wp:positionH>
            <wp:positionV relativeFrom="paragraph">
              <wp:posOffset>-36726</wp:posOffset>
            </wp:positionV>
            <wp:extent cx="1050925" cy="787400"/>
            <wp:effectExtent l="0" t="0" r="3175"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50925" cy="787400"/>
                    </a:xfrm>
                    <a:prstGeom prst="rect">
                      <a:avLst/>
                    </a:prstGeom>
                    <a:ln/>
                  </pic:spPr>
                </pic:pic>
              </a:graphicData>
            </a:graphic>
            <wp14:sizeRelH relativeFrom="page">
              <wp14:pctWidth>0</wp14:pctWidth>
            </wp14:sizeRelH>
            <wp14:sizeRelV relativeFrom="page">
              <wp14:pctHeight>0</wp14:pctHeight>
            </wp14:sizeRelV>
          </wp:anchor>
        </w:drawing>
      </w:r>
      <w:r w:rsidR="001E1045">
        <w:rPr>
          <w:rFonts w:ascii="Helvetica Neue" w:eastAsia="Helvetica Neue" w:hAnsi="Helvetica Neue" w:cs="Helvetica Neue"/>
          <w:sz w:val="40"/>
          <w:szCs w:val="40"/>
        </w:rPr>
        <w:t xml:space="preserve">JOB DESCRIPTION                                      </w:t>
      </w:r>
    </w:p>
    <w:p w14:paraId="48D20816" w14:textId="77777777" w:rsidR="00707FCB" w:rsidRDefault="00707FCB">
      <w:pPr>
        <w:pStyle w:val="Title"/>
        <w:rPr>
          <w:rFonts w:ascii="Helvetica Neue" w:eastAsia="Helvetica Neue" w:hAnsi="Helvetica Neue" w:cs="Helvetica Neue"/>
          <w:sz w:val="24"/>
          <w:szCs w:val="24"/>
        </w:rPr>
      </w:pPr>
    </w:p>
    <w:p w14:paraId="3C8D22E3" w14:textId="77777777" w:rsidR="00707FCB" w:rsidRDefault="001E1045">
      <w:pPr>
        <w:tabs>
          <w:tab w:val="left" w:pos="-720"/>
          <w:tab w:val="left" w:pos="0"/>
          <w:tab w:val="left" w:pos="720"/>
          <w:tab w:val="left" w:pos="1440"/>
          <w:tab w:val="left" w:pos="2160"/>
        </w:tabs>
        <w:ind w:left="2880" w:hanging="2880"/>
        <w:rPr>
          <w:rFonts w:ascii="Helvetica Neue" w:eastAsia="Helvetica Neue" w:hAnsi="Helvetica Neue" w:cs="Helvetica Neue"/>
          <w:b/>
          <w:sz w:val="24"/>
          <w:szCs w:val="24"/>
        </w:rPr>
      </w:pPr>
      <w:r>
        <w:rPr>
          <w:rFonts w:ascii="Helvetica Neue" w:eastAsia="Helvetica Neue" w:hAnsi="Helvetica Neue" w:cs="Helvetica Neue"/>
          <w:b/>
          <w:sz w:val="24"/>
          <w:szCs w:val="24"/>
        </w:rPr>
        <w:t>JOB TITLE: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b/>
          <w:sz w:val="24"/>
          <w:szCs w:val="24"/>
        </w:rPr>
        <w:t>Project Manager (Club Soda)</w:t>
      </w:r>
    </w:p>
    <w:p w14:paraId="0D8031B7" w14:textId="77777777" w:rsidR="00707FCB" w:rsidRDefault="00707FCB">
      <w:pPr>
        <w:tabs>
          <w:tab w:val="left" w:pos="-720"/>
          <w:tab w:val="left" w:pos="0"/>
          <w:tab w:val="left" w:pos="720"/>
          <w:tab w:val="left" w:pos="1440"/>
          <w:tab w:val="left" w:pos="2160"/>
        </w:tabs>
        <w:ind w:left="2880" w:hanging="2880"/>
        <w:rPr>
          <w:rFonts w:ascii="Helvetica Neue" w:eastAsia="Helvetica Neue" w:hAnsi="Helvetica Neue" w:cs="Helvetica Neue"/>
          <w:b/>
          <w:sz w:val="24"/>
          <w:szCs w:val="24"/>
        </w:rPr>
      </w:pPr>
    </w:p>
    <w:p w14:paraId="09FFE564" w14:textId="77777777" w:rsidR="00707FCB" w:rsidRDefault="001E1045">
      <w:pPr>
        <w:pStyle w:val="Heading5"/>
        <w:rPr>
          <w:rFonts w:ascii="Helvetica Neue" w:eastAsia="Helvetica Neue" w:hAnsi="Helvetica Neue" w:cs="Helvetica Neue"/>
        </w:rPr>
      </w:pPr>
      <w:r>
        <w:rPr>
          <w:rFonts w:ascii="Helvetica Neue" w:eastAsia="Helvetica Neue" w:hAnsi="Helvetica Neue" w:cs="Helvetica Neue"/>
        </w:rPr>
        <w:t>ACCOUNTABLE TO:</w:t>
      </w:r>
      <w:r>
        <w:rPr>
          <w:rFonts w:ascii="Helvetica Neue" w:eastAsia="Helvetica Neue" w:hAnsi="Helvetica Neue" w:cs="Helvetica Neue"/>
        </w:rPr>
        <w:tab/>
        <w:t xml:space="preserve">The Director </w:t>
      </w:r>
    </w:p>
    <w:p w14:paraId="390FF1BD" w14:textId="77777777" w:rsidR="00707FCB" w:rsidRDefault="00707FCB">
      <w:pPr>
        <w:pBdr>
          <w:bottom w:val="single" w:sz="12" w:space="1" w:color="000000"/>
        </w:pBdr>
        <w:tabs>
          <w:tab w:val="left" w:pos="-720"/>
          <w:tab w:val="left" w:pos="0"/>
          <w:tab w:val="left" w:pos="720"/>
          <w:tab w:val="left" w:pos="1440"/>
          <w:tab w:val="left" w:pos="2160"/>
        </w:tabs>
        <w:ind w:left="2880" w:hanging="2880"/>
        <w:rPr>
          <w:rFonts w:ascii="Helvetica Neue" w:eastAsia="Helvetica Neue" w:hAnsi="Helvetica Neue" w:cs="Helvetica Neue"/>
          <w:b/>
        </w:rPr>
      </w:pPr>
    </w:p>
    <w:p w14:paraId="33B9B348" w14:textId="77777777" w:rsidR="00707FCB" w:rsidRDefault="00707FCB">
      <w:pPr>
        <w:tabs>
          <w:tab w:val="left" w:pos="-720"/>
        </w:tabs>
        <w:jc w:val="both"/>
        <w:rPr>
          <w:rFonts w:ascii="Helvetica Neue" w:eastAsia="Helvetica Neue" w:hAnsi="Helvetica Neue" w:cs="Helvetica Neue"/>
          <w:b/>
        </w:rPr>
      </w:pPr>
    </w:p>
    <w:p w14:paraId="761F9FE7" w14:textId="77777777" w:rsidR="00707FCB" w:rsidRDefault="00707FCB">
      <w:pPr>
        <w:tabs>
          <w:tab w:val="left" w:pos="-720"/>
        </w:tabs>
        <w:jc w:val="both"/>
        <w:rPr>
          <w:rFonts w:ascii="Helvetica Neue" w:eastAsia="Helvetica Neue" w:hAnsi="Helvetica Neue" w:cs="Helvetica Neue"/>
          <w:b/>
        </w:rPr>
      </w:pPr>
    </w:p>
    <w:p w14:paraId="36465D73" w14:textId="77777777" w:rsidR="00707FCB" w:rsidRDefault="001E1045">
      <w:pPr>
        <w:pStyle w:val="Heading2"/>
        <w:rPr>
          <w:rFonts w:ascii="Helvetica Neue" w:eastAsia="Helvetica Neue" w:hAnsi="Helvetica Neue" w:cs="Helvetica Neue"/>
        </w:rPr>
      </w:pPr>
      <w:r>
        <w:rPr>
          <w:rFonts w:ascii="Helvetica Neue" w:eastAsia="Helvetica Neue" w:hAnsi="Helvetica Neue" w:cs="Helvetica Neue"/>
        </w:rPr>
        <w:t>OVERALL PURPOSE OF THE JOB</w:t>
      </w:r>
    </w:p>
    <w:p w14:paraId="447BDA6C" w14:textId="77777777" w:rsidR="00707FCB" w:rsidRDefault="00707FCB">
      <w:pPr>
        <w:rPr>
          <w:rFonts w:ascii="Helvetica Neue" w:eastAsia="Helvetica Neue" w:hAnsi="Helvetica Neue" w:cs="Helvetica Neue"/>
        </w:rPr>
      </w:pPr>
    </w:p>
    <w:p w14:paraId="5E772C50" w14:textId="3490E405" w:rsidR="00707FCB" w:rsidRDefault="001E1045">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To manage Club Soda’s </w:t>
      </w:r>
      <w:r w:rsidR="00957611">
        <w:rPr>
          <w:rFonts w:ascii="Helvetica Neue" w:eastAsia="Helvetica Neue" w:hAnsi="Helvetica Neue" w:cs="Helvetica Neue"/>
          <w:sz w:val="24"/>
          <w:szCs w:val="24"/>
        </w:rPr>
        <w:t xml:space="preserve">special </w:t>
      </w:r>
      <w:r>
        <w:rPr>
          <w:rFonts w:ascii="Helvetica Neue" w:eastAsia="Helvetica Neue" w:hAnsi="Helvetica Neue" w:cs="Helvetica Neue"/>
          <w:sz w:val="24"/>
          <w:szCs w:val="24"/>
        </w:rPr>
        <w:t xml:space="preserve">projects and live events programme. </w:t>
      </w:r>
    </w:p>
    <w:p w14:paraId="1CEBD30E" w14:textId="77777777" w:rsidR="00707FCB" w:rsidRDefault="00707FCB">
      <w:pPr>
        <w:tabs>
          <w:tab w:val="left" w:pos="-720"/>
        </w:tabs>
        <w:jc w:val="both"/>
        <w:rPr>
          <w:rFonts w:ascii="Helvetica Neue" w:eastAsia="Helvetica Neue" w:hAnsi="Helvetica Neue" w:cs="Helvetica Neue"/>
          <w:sz w:val="24"/>
          <w:szCs w:val="24"/>
        </w:rPr>
      </w:pPr>
    </w:p>
    <w:p w14:paraId="1E0C7955" w14:textId="77777777" w:rsidR="00707FCB" w:rsidRDefault="001E1045">
      <w:pPr>
        <w:pStyle w:val="Heading2"/>
        <w:rPr>
          <w:rFonts w:ascii="Helvetica Neue" w:eastAsia="Helvetica Neue" w:hAnsi="Helvetica Neue" w:cs="Helvetica Neue"/>
        </w:rPr>
      </w:pPr>
      <w:r>
        <w:rPr>
          <w:rFonts w:ascii="Helvetica Neue" w:eastAsia="Helvetica Neue" w:hAnsi="Helvetica Neue" w:cs="Helvetica Neue"/>
        </w:rPr>
        <w:t>KEY RESPONSIBILITIES</w:t>
      </w:r>
    </w:p>
    <w:p w14:paraId="5F978306" w14:textId="77777777" w:rsidR="00707FCB" w:rsidRDefault="00707FCB">
      <w:pPr>
        <w:pStyle w:val="Heading4"/>
        <w:ind w:firstLine="0"/>
        <w:rPr>
          <w:rFonts w:ascii="Helvetica Neue" w:eastAsia="Helvetica Neue" w:hAnsi="Helvetica Neue" w:cs="Helvetica Neue"/>
        </w:rPr>
      </w:pPr>
    </w:p>
    <w:p w14:paraId="528A7284" w14:textId="77777777" w:rsidR="00707FCB" w:rsidRDefault="00707FCB">
      <w:pPr>
        <w:rPr>
          <w:rFonts w:ascii="Helvetica Neue" w:eastAsia="Helvetica Neue" w:hAnsi="Helvetica Neue" w:cs="Helvetica Neue"/>
          <w:sz w:val="24"/>
          <w:szCs w:val="24"/>
        </w:rPr>
      </w:pPr>
    </w:p>
    <w:p w14:paraId="24581D07" w14:textId="77777777" w:rsidR="00707FCB" w:rsidRDefault="001E1045">
      <w:pPr>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To oversee the delivery of all Club Soda projects and live events (excluding Gig Buddies Croydon).</w:t>
      </w:r>
    </w:p>
    <w:p w14:paraId="635E5EAC" w14:textId="77777777" w:rsidR="00707FCB" w:rsidRDefault="00707FCB">
      <w:pPr>
        <w:ind w:left="1146"/>
        <w:jc w:val="both"/>
        <w:rPr>
          <w:rFonts w:ascii="Helvetica Neue" w:eastAsia="Helvetica Neue" w:hAnsi="Helvetica Neue" w:cs="Helvetica Neue"/>
          <w:sz w:val="24"/>
          <w:szCs w:val="24"/>
        </w:rPr>
      </w:pPr>
    </w:p>
    <w:p w14:paraId="3662D11D" w14:textId="77777777" w:rsidR="00707FCB" w:rsidRDefault="001E1045">
      <w:pPr>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To act as the main contact person for all Club Soda members (i.e. project participants) and audiences at our live events.</w:t>
      </w:r>
    </w:p>
    <w:p w14:paraId="07FD1D34" w14:textId="77777777" w:rsidR="00707FCB" w:rsidRDefault="00707FCB">
      <w:pPr>
        <w:ind w:left="1146"/>
        <w:jc w:val="both"/>
        <w:rPr>
          <w:rFonts w:ascii="Helvetica Neue" w:eastAsia="Helvetica Neue" w:hAnsi="Helvetica Neue" w:cs="Helvetica Neue"/>
          <w:sz w:val="24"/>
          <w:szCs w:val="24"/>
        </w:rPr>
      </w:pPr>
    </w:p>
    <w:p w14:paraId="14561B4D" w14:textId="77777777" w:rsidR="00707FCB" w:rsidRDefault="001E1045">
      <w:pPr>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To support the Director to deliver the charity’s business plan and ensure all its policies are relevant and up-to-date.</w:t>
      </w:r>
    </w:p>
    <w:p w14:paraId="4662106B" w14:textId="77777777" w:rsidR="00707FCB" w:rsidRDefault="00707FCB">
      <w:pPr>
        <w:pBdr>
          <w:top w:val="nil"/>
          <w:left w:val="nil"/>
          <w:bottom w:val="nil"/>
          <w:right w:val="nil"/>
          <w:between w:val="nil"/>
        </w:pBdr>
        <w:ind w:left="720" w:hanging="720"/>
        <w:rPr>
          <w:rFonts w:ascii="Helvetica Neue" w:eastAsia="Helvetica Neue" w:hAnsi="Helvetica Neue" w:cs="Helvetica Neue"/>
          <w:color w:val="000000"/>
          <w:sz w:val="24"/>
          <w:szCs w:val="24"/>
        </w:rPr>
      </w:pPr>
    </w:p>
    <w:p w14:paraId="3B1CC298" w14:textId="77777777" w:rsidR="00707FCB" w:rsidRDefault="001E1045">
      <w:pPr>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To work alongside the charity’s trustees and ensure that the charity has a ‘user-run’ focus.</w:t>
      </w:r>
    </w:p>
    <w:p w14:paraId="5962265F" w14:textId="77777777" w:rsidR="00707FCB" w:rsidRDefault="00707FCB">
      <w:pPr>
        <w:tabs>
          <w:tab w:val="left" w:pos="-720"/>
        </w:tabs>
        <w:ind w:left="1146"/>
        <w:jc w:val="both"/>
        <w:rPr>
          <w:rFonts w:ascii="Helvetica Neue" w:eastAsia="Helvetica Neue" w:hAnsi="Helvetica Neue" w:cs="Helvetica Neue"/>
          <w:sz w:val="24"/>
          <w:szCs w:val="24"/>
        </w:rPr>
      </w:pPr>
    </w:p>
    <w:p w14:paraId="2566EC98" w14:textId="77777777" w:rsidR="00707FCB" w:rsidRDefault="001E1045">
      <w:pPr>
        <w:numPr>
          <w:ilvl w:val="0"/>
          <w:numId w:val="2"/>
        </w:numPr>
        <w:tabs>
          <w:tab w:val="left" w:pos="-720"/>
        </w:tabs>
        <w:jc w:val="both"/>
        <w:rPr>
          <w:rFonts w:ascii="Helvetica Neue" w:eastAsia="Helvetica Neue" w:hAnsi="Helvetica Neue" w:cs="Helvetica Neue"/>
          <w:sz w:val="24"/>
          <w:szCs w:val="24"/>
        </w:rPr>
      </w:pPr>
      <w:r>
        <w:rPr>
          <w:rFonts w:ascii="Helvetica Neue" w:eastAsia="Helvetica Neue" w:hAnsi="Helvetica Neue" w:cs="Helvetica Neue"/>
          <w:sz w:val="24"/>
          <w:szCs w:val="24"/>
        </w:rPr>
        <w:t>To develop and deliver a marketing and audience development strategy for Club Soda which will improve our social media presence and make better use of our website to profile our work and achievements.</w:t>
      </w:r>
    </w:p>
    <w:p w14:paraId="788F5423" w14:textId="77777777" w:rsidR="00707FCB" w:rsidRDefault="00707FCB">
      <w:pPr>
        <w:pBdr>
          <w:top w:val="nil"/>
          <w:left w:val="nil"/>
          <w:bottom w:val="nil"/>
          <w:right w:val="nil"/>
          <w:between w:val="nil"/>
        </w:pBdr>
        <w:ind w:left="720" w:hanging="720"/>
        <w:rPr>
          <w:rFonts w:ascii="Helvetica Neue" w:eastAsia="Helvetica Neue" w:hAnsi="Helvetica Neue" w:cs="Helvetica Neue"/>
          <w:color w:val="000000"/>
          <w:sz w:val="24"/>
          <w:szCs w:val="24"/>
        </w:rPr>
      </w:pPr>
    </w:p>
    <w:p w14:paraId="2D9BC983" w14:textId="77777777" w:rsidR="00707FCB" w:rsidRDefault="001E1045">
      <w:pPr>
        <w:numPr>
          <w:ilvl w:val="0"/>
          <w:numId w:val="2"/>
        </w:numPr>
        <w:rPr>
          <w:rFonts w:ascii="Helvetica Neue" w:eastAsia="Helvetica Neue" w:hAnsi="Helvetica Neue" w:cs="Helvetica Neue"/>
          <w:sz w:val="24"/>
          <w:szCs w:val="24"/>
        </w:rPr>
      </w:pPr>
      <w:r>
        <w:rPr>
          <w:rFonts w:ascii="Helvetica Neue" w:eastAsia="Helvetica Neue" w:hAnsi="Helvetica Neue" w:cs="Helvetica Neue"/>
          <w:sz w:val="24"/>
          <w:szCs w:val="24"/>
        </w:rPr>
        <w:t>To support the Director in reporting back to funders by gathering evidence on the impact of projects and events on participants, collaborating artists and audiences.</w:t>
      </w:r>
    </w:p>
    <w:p w14:paraId="4C8E77BD" w14:textId="77777777" w:rsidR="00707FCB" w:rsidRDefault="00707FCB">
      <w:pPr>
        <w:pBdr>
          <w:top w:val="nil"/>
          <w:left w:val="nil"/>
          <w:bottom w:val="nil"/>
          <w:right w:val="nil"/>
          <w:between w:val="nil"/>
        </w:pBdr>
        <w:ind w:left="720" w:hanging="720"/>
        <w:rPr>
          <w:rFonts w:ascii="Helvetica Neue" w:eastAsia="Helvetica Neue" w:hAnsi="Helvetica Neue" w:cs="Helvetica Neue"/>
          <w:color w:val="000000"/>
          <w:sz w:val="24"/>
          <w:szCs w:val="24"/>
        </w:rPr>
      </w:pPr>
    </w:p>
    <w:p w14:paraId="10945CA3" w14:textId="77777777" w:rsidR="00707FCB" w:rsidRDefault="001E1045">
      <w:pPr>
        <w:numPr>
          <w:ilvl w:val="0"/>
          <w:numId w:val="2"/>
        </w:numPr>
        <w:rPr>
          <w:rFonts w:ascii="Helvetica Neue" w:eastAsia="Helvetica Neue" w:hAnsi="Helvetica Neue" w:cs="Helvetica Neue"/>
          <w:sz w:val="24"/>
          <w:szCs w:val="24"/>
        </w:rPr>
      </w:pPr>
      <w:r>
        <w:rPr>
          <w:rFonts w:ascii="Helvetica Neue" w:eastAsia="Helvetica Neue" w:hAnsi="Helvetica Neue" w:cs="Helvetica Neue"/>
          <w:sz w:val="24"/>
          <w:szCs w:val="24"/>
        </w:rPr>
        <w:t>To carry out risk assessments for projects and events.</w:t>
      </w:r>
    </w:p>
    <w:p w14:paraId="26B29DED" w14:textId="77777777" w:rsidR="00707FCB" w:rsidRDefault="00707FCB">
      <w:pPr>
        <w:rPr>
          <w:rFonts w:ascii="Helvetica Neue" w:eastAsia="Helvetica Neue" w:hAnsi="Helvetica Neue" w:cs="Helvetica Neue"/>
          <w:sz w:val="24"/>
          <w:szCs w:val="24"/>
        </w:rPr>
      </w:pPr>
    </w:p>
    <w:p w14:paraId="2D61563B" w14:textId="77777777" w:rsidR="00707FCB" w:rsidRDefault="001E1045">
      <w:pPr>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To manage relevant budgets and maintain financial records for auditing purposes. This will include keeping up-to-date, accurate, and factual records, using appropriate office systems and databases, ensuring confidentiality is maintained at all times. </w:t>
      </w:r>
    </w:p>
    <w:p w14:paraId="0A35D3B4" w14:textId="77777777" w:rsidR="00707FCB" w:rsidRDefault="00707FCB">
      <w:pPr>
        <w:pBdr>
          <w:top w:val="nil"/>
          <w:left w:val="nil"/>
          <w:bottom w:val="nil"/>
          <w:right w:val="nil"/>
          <w:between w:val="nil"/>
        </w:pBdr>
        <w:ind w:left="720" w:hanging="720"/>
        <w:rPr>
          <w:rFonts w:ascii="Helvetica Neue" w:eastAsia="Helvetica Neue" w:hAnsi="Helvetica Neue" w:cs="Helvetica Neue"/>
          <w:color w:val="000000"/>
          <w:sz w:val="24"/>
          <w:szCs w:val="24"/>
        </w:rPr>
      </w:pPr>
    </w:p>
    <w:p w14:paraId="4E0751B1" w14:textId="77777777" w:rsidR="00707FCB" w:rsidRDefault="001E1045">
      <w:pPr>
        <w:numPr>
          <w:ilvl w:val="0"/>
          <w:numId w:val="2"/>
        </w:numPr>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To maintain good practice in line with Club Soda policies and procedures, particularly relating to Equality &amp; Diversity, Health &amp; Safety and Green Impact issues.</w:t>
      </w:r>
    </w:p>
    <w:p w14:paraId="09D5E113" w14:textId="77777777" w:rsidR="00707FCB" w:rsidRDefault="00707FCB">
      <w:pPr>
        <w:ind w:left="1146"/>
        <w:jc w:val="both"/>
        <w:rPr>
          <w:rFonts w:ascii="Helvetica Neue" w:eastAsia="Helvetica Neue" w:hAnsi="Helvetica Neue" w:cs="Helvetica Neue"/>
          <w:sz w:val="24"/>
          <w:szCs w:val="24"/>
        </w:rPr>
      </w:pPr>
    </w:p>
    <w:p w14:paraId="6D284D59" w14:textId="77777777" w:rsidR="00707FCB" w:rsidRDefault="001E1045">
      <w:pPr>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To promote the charity to users, relevant stakeholders and the community at large in person and through written materials i.e. press releases.</w:t>
      </w:r>
    </w:p>
    <w:p w14:paraId="3E2C390E" w14:textId="77777777" w:rsidR="00707FCB" w:rsidRDefault="00707FCB">
      <w:pPr>
        <w:pBdr>
          <w:top w:val="nil"/>
          <w:left w:val="nil"/>
          <w:bottom w:val="nil"/>
          <w:right w:val="nil"/>
          <w:between w:val="nil"/>
        </w:pBdr>
        <w:ind w:left="720" w:hanging="720"/>
        <w:rPr>
          <w:rFonts w:ascii="Helvetica Neue" w:eastAsia="Helvetica Neue" w:hAnsi="Helvetica Neue" w:cs="Helvetica Neue"/>
          <w:color w:val="000000"/>
          <w:sz w:val="24"/>
          <w:szCs w:val="24"/>
        </w:rPr>
      </w:pPr>
    </w:p>
    <w:p w14:paraId="4195B350" w14:textId="77777777" w:rsidR="00707FCB" w:rsidRDefault="001E1045">
      <w:pPr>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To foster and develop professional links and good quality relations with statutory, and other agencies and the community at large. This will include raising awareness and understanding of Club Soda within the community, and the difficulties that those with learning disabilities face. </w:t>
      </w:r>
    </w:p>
    <w:p w14:paraId="270CED1D" w14:textId="77777777" w:rsidR="00707FCB" w:rsidRDefault="00707FCB">
      <w:pPr>
        <w:pBdr>
          <w:top w:val="nil"/>
          <w:left w:val="nil"/>
          <w:bottom w:val="nil"/>
          <w:right w:val="nil"/>
          <w:between w:val="nil"/>
        </w:pBdr>
        <w:ind w:left="720" w:hanging="720"/>
        <w:rPr>
          <w:rFonts w:ascii="Helvetica Neue" w:eastAsia="Helvetica Neue" w:hAnsi="Helvetica Neue" w:cs="Helvetica Neue"/>
          <w:color w:val="000000"/>
          <w:sz w:val="24"/>
          <w:szCs w:val="24"/>
        </w:rPr>
      </w:pPr>
    </w:p>
    <w:p w14:paraId="35F13E56" w14:textId="77777777" w:rsidR="00707FCB" w:rsidRDefault="001E1045">
      <w:pPr>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To work as a team member sharing skills, and contributing to the smooth running and good reputation of the organisation. </w:t>
      </w:r>
    </w:p>
    <w:p w14:paraId="02F14A0E" w14:textId="77777777" w:rsidR="00707FCB" w:rsidRDefault="00707FCB">
      <w:pPr>
        <w:pBdr>
          <w:top w:val="nil"/>
          <w:left w:val="nil"/>
          <w:bottom w:val="nil"/>
          <w:right w:val="nil"/>
          <w:between w:val="nil"/>
        </w:pBdr>
        <w:ind w:left="720" w:hanging="720"/>
        <w:rPr>
          <w:rFonts w:ascii="Helvetica Neue" w:eastAsia="Helvetica Neue" w:hAnsi="Helvetica Neue" w:cs="Helvetica Neue"/>
          <w:color w:val="000000"/>
          <w:sz w:val="24"/>
          <w:szCs w:val="24"/>
        </w:rPr>
      </w:pPr>
    </w:p>
    <w:p w14:paraId="7DB2A245" w14:textId="77777777" w:rsidR="00707FCB" w:rsidRDefault="001E1045">
      <w:pPr>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Undertake such other duties and tasks commensurate to the character of work.  Therefore the above list of main tasks in this job description should not be regarded as exclusive or exhaustive.</w:t>
      </w:r>
    </w:p>
    <w:p w14:paraId="49083132" w14:textId="77777777" w:rsidR="00707FCB" w:rsidRDefault="00707FCB">
      <w:pPr>
        <w:rPr>
          <w:rFonts w:ascii="Trebuchet MS" w:eastAsia="Trebuchet MS" w:hAnsi="Trebuchet MS" w:cs="Trebuchet MS"/>
          <w:sz w:val="24"/>
          <w:szCs w:val="24"/>
        </w:rPr>
      </w:pPr>
    </w:p>
    <w:p w14:paraId="5A542CF2" w14:textId="77777777" w:rsidR="00707FCB" w:rsidRDefault="00707FCB">
      <w:pPr>
        <w:tabs>
          <w:tab w:val="left" w:pos="-720"/>
        </w:tabs>
        <w:jc w:val="both"/>
        <w:rPr>
          <w:rFonts w:ascii="Helvetica Neue" w:eastAsia="Helvetica Neue" w:hAnsi="Helvetica Neue" w:cs="Helvetica Neue"/>
          <w:sz w:val="24"/>
          <w:szCs w:val="24"/>
        </w:rPr>
      </w:pPr>
    </w:p>
    <w:p w14:paraId="6A4D1B53" w14:textId="77777777" w:rsidR="00707FCB" w:rsidRDefault="00707FCB">
      <w:pPr>
        <w:tabs>
          <w:tab w:val="left" w:pos="-720"/>
        </w:tabs>
        <w:ind w:firstLine="426"/>
        <w:jc w:val="both"/>
        <w:rPr>
          <w:rFonts w:ascii="Helvetica Neue" w:eastAsia="Helvetica Neue" w:hAnsi="Helvetica Neue" w:cs="Helvetica Neue"/>
          <w:sz w:val="24"/>
          <w:szCs w:val="24"/>
        </w:rPr>
      </w:pPr>
    </w:p>
    <w:p w14:paraId="0F86DA6D" w14:textId="77777777" w:rsidR="00D81693" w:rsidRPr="00D81693" w:rsidRDefault="00D81693" w:rsidP="00D81693">
      <w:pPr>
        <w:tabs>
          <w:tab w:val="left" w:pos="-720"/>
        </w:tabs>
        <w:ind w:left="426"/>
        <w:jc w:val="both"/>
        <w:rPr>
          <w:rFonts w:ascii="Helvetica Neue" w:eastAsia="Helvetica Neue" w:hAnsi="Helvetica Neue" w:cs="Helvetica Neue"/>
          <w:b/>
          <w:sz w:val="24"/>
          <w:szCs w:val="24"/>
        </w:rPr>
      </w:pPr>
      <w:r w:rsidRPr="00D81693">
        <w:rPr>
          <w:rFonts w:ascii="Helvetica Neue" w:eastAsia="Helvetica Neue" w:hAnsi="Helvetica Neue" w:cs="Helvetica Neue"/>
          <w:b/>
          <w:bCs/>
          <w:sz w:val="24"/>
          <w:szCs w:val="24"/>
        </w:rPr>
        <w:t>Closing date for applications is 5pm on 29 November. Interviews will be held on Monday 9 December 2019.</w:t>
      </w:r>
    </w:p>
    <w:p w14:paraId="4026F21D" w14:textId="77777777" w:rsidR="00707FCB" w:rsidRDefault="00707FCB">
      <w:pPr>
        <w:tabs>
          <w:tab w:val="left" w:pos="-720"/>
        </w:tabs>
        <w:ind w:left="426"/>
        <w:jc w:val="both"/>
        <w:rPr>
          <w:rFonts w:ascii="Helvetica Neue" w:eastAsia="Helvetica Neue" w:hAnsi="Helvetica Neue" w:cs="Helvetica Neue"/>
          <w:b/>
          <w:sz w:val="24"/>
          <w:szCs w:val="24"/>
        </w:rPr>
      </w:pPr>
    </w:p>
    <w:p w14:paraId="312318A1" w14:textId="77777777" w:rsidR="00707FCB" w:rsidRDefault="00707FCB">
      <w:pPr>
        <w:tabs>
          <w:tab w:val="left" w:pos="-720"/>
        </w:tabs>
        <w:ind w:left="426"/>
        <w:jc w:val="both"/>
        <w:rPr>
          <w:rFonts w:ascii="Helvetica Neue" w:eastAsia="Helvetica Neue" w:hAnsi="Helvetica Neue" w:cs="Helvetica Neue"/>
          <w:b/>
          <w:sz w:val="24"/>
          <w:szCs w:val="24"/>
        </w:rPr>
      </w:pPr>
    </w:p>
    <w:p w14:paraId="2A74A704" w14:textId="77777777" w:rsidR="00707FCB" w:rsidRDefault="00707FCB">
      <w:pPr>
        <w:tabs>
          <w:tab w:val="left" w:pos="-720"/>
        </w:tabs>
        <w:ind w:left="426"/>
        <w:jc w:val="both"/>
        <w:rPr>
          <w:rFonts w:ascii="Helvetica Neue" w:eastAsia="Helvetica Neue" w:hAnsi="Helvetica Neue" w:cs="Helvetica Neue"/>
          <w:b/>
          <w:sz w:val="24"/>
          <w:szCs w:val="24"/>
        </w:rPr>
      </w:pPr>
    </w:p>
    <w:p w14:paraId="583805B7" w14:textId="77777777" w:rsidR="00707FCB" w:rsidRDefault="00707FCB">
      <w:pPr>
        <w:tabs>
          <w:tab w:val="left" w:pos="-720"/>
        </w:tabs>
        <w:ind w:left="426"/>
        <w:jc w:val="both"/>
        <w:rPr>
          <w:rFonts w:ascii="Helvetica Neue" w:eastAsia="Helvetica Neue" w:hAnsi="Helvetica Neue" w:cs="Helvetica Neue"/>
          <w:b/>
          <w:sz w:val="24"/>
          <w:szCs w:val="24"/>
        </w:rPr>
      </w:pPr>
    </w:p>
    <w:p w14:paraId="78401F55" w14:textId="77777777" w:rsidR="00707FCB" w:rsidRDefault="00707FCB">
      <w:pPr>
        <w:tabs>
          <w:tab w:val="left" w:pos="-720"/>
        </w:tabs>
        <w:ind w:left="426"/>
        <w:jc w:val="both"/>
        <w:rPr>
          <w:rFonts w:ascii="Helvetica Neue" w:eastAsia="Helvetica Neue" w:hAnsi="Helvetica Neue" w:cs="Helvetica Neue"/>
          <w:b/>
          <w:sz w:val="24"/>
          <w:szCs w:val="24"/>
        </w:rPr>
      </w:pPr>
    </w:p>
    <w:p w14:paraId="4EFF089F" w14:textId="77777777" w:rsidR="00707FCB" w:rsidRDefault="00707FCB">
      <w:pPr>
        <w:tabs>
          <w:tab w:val="left" w:pos="-720"/>
        </w:tabs>
        <w:ind w:left="426"/>
        <w:jc w:val="both"/>
        <w:rPr>
          <w:rFonts w:ascii="Helvetica Neue" w:eastAsia="Helvetica Neue" w:hAnsi="Helvetica Neue" w:cs="Helvetica Neue"/>
          <w:b/>
          <w:sz w:val="24"/>
          <w:szCs w:val="24"/>
        </w:rPr>
      </w:pPr>
    </w:p>
    <w:p w14:paraId="28FAA8A2" w14:textId="77777777" w:rsidR="00707FCB" w:rsidRDefault="00707FCB">
      <w:pPr>
        <w:tabs>
          <w:tab w:val="left" w:pos="-720"/>
        </w:tabs>
        <w:ind w:left="426"/>
        <w:jc w:val="both"/>
        <w:rPr>
          <w:rFonts w:ascii="Helvetica Neue" w:eastAsia="Helvetica Neue" w:hAnsi="Helvetica Neue" w:cs="Helvetica Neue"/>
          <w:b/>
          <w:sz w:val="24"/>
          <w:szCs w:val="24"/>
        </w:rPr>
      </w:pPr>
    </w:p>
    <w:p w14:paraId="332425C5" w14:textId="77777777" w:rsidR="00707FCB" w:rsidRDefault="00707FCB">
      <w:pPr>
        <w:tabs>
          <w:tab w:val="left" w:pos="-720"/>
        </w:tabs>
        <w:ind w:left="426"/>
        <w:jc w:val="both"/>
        <w:rPr>
          <w:rFonts w:ascii="Helvetica Neue" w:eastAsia="Helvetica Neue" w:hAnsi="Helvetica Neue" w:cs="Helvetica Neue"/>
          <w:b/>
          <w:sz w:val="24"/>
          <w:szCs w:val="24"/>
        </w:rPr>
      </w:pPr>
    </w:p>
    <w:p w14:paraId="0CC9C505" w14:textId="77777777" w:rsidR="00707FCB" w:rsidRDefault="00707FCB">
      <w:pPr>
        <w:tabs>
          <w:tab w:val="left" w:pos="-720"/>
        </w:tabs>
        <w:ind w:left="426"/>
        <w:jc w:val="both"/>
        <w:rPr>
          <w:rFonts w:ascii="Helvetica Neue" w:eastAsia="Helvetica Neue" w:hAnsi="Helvetica Neue" w:cs="Helvetica Neue"/>
          <w:b/>
          <w:sz w:val="24"/>
          <w:szCs w:val="24"/>
        </w:rPr>
      </w:pPr>
    </w:p>
    <w:p w14:paraId="33980B1D" w14:textId="77777777" w:rsidR="00707FCB" w:rsidRDefault="00707FCB">
      <w:pPr>
        <w:tabs>
          <w:tab w:val="left" w:pos="-720"/>
        </w:tabs>
        <w:ind w:left="426"/>
        <w:jc w:val="both"/>
        <w:rPr>
          <w:rFonts w:ascii="Helvetica Neue" w:eastAsia="Helvetica Neue" w:hAnsi="Helvetica Neue" w:cs="Helvetica Neue"/>
          <w:b/>
          <w:sz w:val="24"/>
          <w:szCs w:val="24"/>
        </w:rPr>
      </w:pPr>
    </w:p>
    <w:p w14:paraId="6AEF1726" w14:textId="77777777" w:rsidR="00707FCB" w:rsidRDefault="00707FCB">
      <w:pPr>
        <w:tabs>
          <w:tab w:val="left" w:pos="-720"/>
        </w:tabs>
        <w:ind w:left="426"/>
        <w:jc w:val="both"/>
        <w:rPr>
          <w:rFonts w:ascii="Helvetica Neue" w:eastAsia="Helvetica Neue" w:hAnsi="Helvetica Neue" w:cs="Helvetica Neue"/>
          <w:b/>
          <w:sz w:val="24"/>
          <w:szCs w:val="24"/>
        </w:rPr>
      </w:pPr>
    </w:p>
    <w:p w14:paraId="7157EECF" w14:textId="77777777" w:rsidR="00707FCB" w:rsidRDefault="00707FCB">
      <w:pPr>
        <w:tabs>
          <w:tab w:val="left" w:pos="-720"/>
        </w:tabs>
        <w:ind w:left="426"/>
        <w:jc w:val="both"/>
        <w:rPr>
          <w:rFonts w:ascii="Helvetica Neue" w:eastAsia="Helvetica Neue" w:hAnsi="Helvetica Neue" w:cs="Helvetica Neue"/>
          <w:b/>
          <w:sz w:val="24"/>
          <w:szCs w:val="24"/>
        </w:rPr>
      </w:pPr>
    </w:p>
    <w:p w14:paraId="55716B84" w14:textId="77777777" w:rsidR="00707FCB" w:rsidRDefault="00707FCB">
      <w:pPr>
        <w:tabs>
          <w:tab w:val="left" w:pos="-720"/>
        </w:tabs>
        <w:ind w:left="426"/>
        <w:jc w:val="both"/>
        <w:rPr>
          <w:rFonts w:ascii="Helvetica Neue" w:eastAsia="Helvetica Neue" w:hAnsi="Helvetica Neue" w:cs="Helvetica Neue"/>
          <w:b/>
          <w:sz w:val="24"/>
          <w:szCs w:val="24"/>
        </w:rPr>
      </w:pPr>
    </w:p>
    <w:p w14:paraId="7B368B94" w14:textId="77777777" w:rsidR="00707FCB" w:rsidRDefault="00707FCB">
      <w:pPr>
        <w:tabs>
          <w:tab w:val="left" w:pos="-720"/>
        </w:tabs>
        <w:ind w:left="426"/>
        <w:jc w:val="both"/>
        <w:rPr>
          <w:rFonts w:ascii="Helvetica Neue" w:eastAsia="Helvetica Neue" w:hAnsi="Helvetica Neue" w:cs="Helvetica Neue"/>
          <w:b/>
          <w:sz w:val="24"/>
          <w:szCs w:val="24"/>
        </w:rPr>
      </w:pPr>
    </w:p>
    <w:p w14:paraId="7695AACB" w14:textId="77777777" w:rsidR="00707FCB" w:rsidRDefault="00707FCB">
      <w:pPr>
        <w:tabs>
          <w:tab w:val="left" w:pos="-720"/>
        </w:tabs>
        <w:ind w:left="426"/>
        <w:jc w:val="both"/>
        <w:rPr>
          <w:rFonts w:ascii="Helvetica Neue" w:eastAsia="Helvetica Neue" w:hAnsi="Helvetica Neue" w:cs="Helvetica Neue"/>
          <w:b/>
          <w:sz w:val="24"/>
          <w:szCs w:val="24"/>
        </w:rPr>
      </w:pPr>
    </w:p>
    <w:p w14:paraId="66C61BAA" w14:textId="77777777" w:rsidR="00707FCB" w:rsidRDefault="00707FCB">
      <w:pPr>
        <w:tabs>
          <w:tab w:val="left" w:pos="-720"/>
        </w:tabs>
        <w:ind w:left="426"/>
        <w:jc w:val="both"/>
        <w:rPr>
          <w:rFonts w:ascii="Helvetica Neue" w:eastAsia="Helvetica Neue" w:hAnsi="Helvetica Neue" w:cs="Helvetica Neue"/>
          <w:b/>
          <w:sz w:val="24"/>
          <w:szCs w:val="24"/>
        </w:rPr>
      </w:pPr>
    </w:p>
    <w:p w14:paraId="59203494" w14:textId="77777777" w:rsidR="00707FCB" w:rsidRDefault="00707FCB">
      <w:pPr>
        <w:tabs>
          <w:tab w:val="left" w:pos="-720"/>
        </w:tabs>
        <w:ind w:left="426"/>
        <w:jc w:val="both"/>
        <w:rPr>
          <w:rFonts w:ascii="Helvetica Neue" w:eastAsia="Helvetica Neue" w:hAnsi="Helvetica Neue" w:cs="Helvetica Neue"/>
          <w:b/>
          <w:sz w:val="24"/>
          <w:szCs w:val="24"/>
        </w:rPr>
      </w:pPr>
    </w:p>
    <w:p w14:paraId="438DFA37" w14:textId="77777777" w:rsidR="00707FCB" w:rsidRDefault="00707FCB">
      <w:pPr>
        <w:tabs>
          <w:tab w:val="left" w:pos="-720"/>
        </w:tabs>
        <w:ind w:left="426"/>
        <w:jc w:val="both"/>
        <w:rPr>
          <w:rFonts w:ascii="Helvetica Neue" w:eastAsia="Helvetica Neue" w:hAnsi="Helvetica Neue" w:cs="Helvetica Neue"/>
          <w:b/>
          <w:sz w:val="24"/>
          <w:szCs w:val="24"/>
        </w:rPr>
      </w:pPr>
    </w:p>
    <w:p w14:paraId="38C4F1C3" w14:textId="77777777" w:rsidR="00707FCB" w:rsidRDefault="00707FCB">
      <w:pPr>
        <w:tabs>
          <w:tab w:val="left" w:pos="-720"/>
        </w:tabs>
        <w:ind w:left="426"/>
        <w:jc w:val="both"/>
        <w:rPr>
          <w:rFonts w:ascii="Helvetica Neue" w:eastAsia="Helvetica Neue" w:hAnsi="Helvetica Neue" w:cs="Helvetica Neue"/>
          <w:b/>
          <w:sz w:val="24"/>
          <w:szCs w:val="24"/>
        </w:rPr>
      </w:pPr>
    </w:p>
    <w:p w14:paraId="767BA140" w14:textId="77777777" w:rsidR="00707FCB" w:rsidRDefault="00707FCB">
      <w:pPr>
        <w:tabs>
          <w:tab w:val="left" w:pos="-720"/>
        </w:tabs>
        <w:ind w:left="426"/>
        <w:jc w:val="both"/>
        <w:rPr>
          <w:rFonts w:ascii="Helvetica Neue" w:eastAsia="Helvetica Neue" w:hAnsi="Helvetica Neue" w:cs="Helvetica Neue"/>
          <w:b/>
          <w:sz w:val="24"/>
          <w:szCs w:val="24"/>
        </w:rPr>
      </w:pPr>
    </w:p>
    <w:p w14:paraId="7FE6052A" w14:textId="77777777" w:rsidR="00707FCB" w:rsidRDefault="00707FCB">
      <w:pPr>
        <w:tabs>
          <w:tab w:val="left" w:pos="-720"/>
        </w:tabs>
        <w:ind w:left="426"/>
        <w:jc w:val="both"/>
        <w:rPr>
          <w:rFonts w:ascii="Helvetica Neue" w:eastAsia="Helvetica Neue" w:hAnsi="Helvetica Neue" w:cs="Helvetica Neue"/>
          <w:b/>
          <w:sz w:val="24"/>
          <w:szCs w:val="24"/>
        </w:rPr>
      </w:pPr>
    </w:p>
    <w:p w14:paraId="36611245" w14:textId="77777777" w:rsidR="00707FCB" w:rsidRDefault="00707FCB">
      <w:pPr>
        <w:tabs>
          <w:tab w:val="left" w:pos="-720"/>
        </w:tabs>
        <w:ind w:left="426"/>
        <w:jc w:val="both"/>
        <w:rPr>
          <w:rFonts w:ascii="Helvetica Neue" w:eastAsia="Helvetica Neue" w:hAnsi="Helvetica Neue" w:cs="Helvetica Neue"/>
          <w:b/>
          <w:sz w:val="24"/>
          <w:szCs w:val="24"/>
        </w:rPr>
      </w:pPr>
    </w:p>
    <w:p w14:paraId="4506BE34" w14:textId="77777777" w:rsidR="00707FCB" w:rsidRDefault="00707FCB">
      <w:pPr>
        <w:tabs>
          <w:tab w:val="left" w:pos="-720"/>
        </w:tabs>
        <w:ind w:left="426"/>
        <w:jc w:val="both"/>
        <w:rPr>
          <w:rFonts w:ascii="Helvetica Neue" w:eastAsia="Helvetica Neue" w:hAnsi="Helvetica Neue" w:cs="Helvetica Neue"/>
          <w:b/>
          <w:sz w:val="24"/>
          <w:szCs w:val="24"/>
        </w:rPr>
      </w:pPr>
    </w:p>
    <w:p w14:paraId="2EBBA244" w14:textId="77777777" w:rsidR="00707FCB" w:rsidRDefault="00707FCB">
      <w:pPr>
        <w:tabs>
          <w:tab w:val="left" w:pos="-720"/>
        </w:tabs>
        <w:ind w:left="426"/>
        <w:jc w:val="both"/>
        <w:rPr>
          <w:rFonts w:ascii="Helvetica Neue" w:eastAsia="Helvetica Neue" w:hAnsi="Helvetica Neue" w:cs="Helvetica Neue"/>
          <w:b/>
          <w:sz w:val="24"/>
          <w:szCs w:val="24"/>
        </w:rPr>
      </w:pPr>
    </w:p>
    <w:p w14:paraId="6F4CC837" w14:textId="77777777" w:rsidR="00707FCB" w:rsidRDefault="001E1045">
      <w:pPr>
        <w:tabs>
          <w:tab w:val="left" w:pos="-720"/>
        </w:tabs>
        <w:ind w:left="426"/>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Club Soda </w:t>
      </w:r>
    </w:p>
    <w:p w14:paraId="6FA9EB0D" w14:textId="77777777" w:rsidR="00707FCB" w:rsidRDefault="001E1045">
      <w:pPr>
        <w:tabs>
          <w:tab w:val="left" w:pos="-720"/>
        </w:tabs>
        <w:ind w:left="426"/>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Staff Structure</w:t>
      </w:r>
    </w:p>
    <w:p w14:paraId="64AB4257" w14:textId="77777777" w:rsidR="00707FCB" w:rsidRDefault="00707FCB">
      <w:pPr>
        <w:tabs>
          <w:tab w:val="left" w:pos="-720"/>
        </w:tabs>
        <w:ind w:left="426"/>
        <w:jc w:val="both"/>
        <w:rPr>
          <w:rFonts w:ascii="Helvetica Neue" w:eastAsia="Helvetica Neue" w:hAnsi="Helvetica Neue" w:cs="Helvetica Neue"/>
          <w:b/>
          <w:sz w:val="24"/>
          <w:szCs w:val="24"/>
        </w:rPr>
      </w:pPr>
    </w:p>
    <w:p w14:paraId="191CDDBF" w14:textId="77777777" w:rsidR="00707FCB" w:rsidRDefault="00707FCB">
      <w:pPr>
        <w:tabs>
          <w:tab w:val="left" w:pos="-720"/>
        </w:tabs>
        <w:ind w:left="426"/>
        <w:jc w:val="both"/>
        <w:rPr>
          <w:rFonts w:ascii="Helvetica Neue" w:eastAsia="Helvetica Neue" w:hAnsi="Helvetica Neue" w:cs="Helvetica Neue"/>
          <w:b/>
          <w:sz w:val="24"/>
          <w:szCs w:val="24"/>
        </w:rPr>
      </w:pPr>
    </w:p>
    <w:p w14:paraId="0373AF93" w14:textId="77777777" w:rsidR="00707FCB" w:rsidRDefault="001E1045">
      <w:pPr>
        <w:tabs>
          <w:tab w:val="left" w:pos="-720"/>
        </w:tabs>
        <w:ind w:left="426"/>
        <w:jc w:val="both"/>
        <w:rPr>
          <w:rFonts w:ascii="Helvetica Neue" w:eastAsia="Helvetica Neue" w:hAnsi="Helvetica Neue" w:cs="Helvetica Neue"/>
          <w:b/>
          <w:sz w:val="24"/>
          <w:szCs w:val="24"/>
        </w:rPr>
        <w:sectPr w:rsidR="00707FCB">
          <w:footerReference w:type="default" r:id="rId9"/>
          <w:pgSz w:w="12240" w:h="15840"/>
          <w:pgMar w:top="1134" w:right="1134" w:bottom="1134" w:left="1134" w:header="720" w:footer="386" w:gutter="0"/>
          <w:pgNumType w:start="1"/>
          <w:cols w:space="720" w:equalWidth="0">
            <w:col w:w="9360"/>
          </w:cols>
        </w:sectPr>
      </w:pPr>
      <w:r>
        <w:rPr>
          <w:b/>
          <w:noProof/>
        </w:rPr>
        <mc:AlternateContent>
          <mc:Choice Requires="wpg">
            <w:drawing>
              <wp:inline distT="0" distB="0" distL="0" distR="0" wp14:anchorId="3C65ECBE" wp14:editId="2D380EA4">
                <wp:extent cx="5727700" cy="3708400"/>
                <wp:effectExtent l="0" t="0" r="0" b="0"/>
                <wp:docPr id="2" name="Group 2"/>
                <wp:cNvGraphicFramePr/>
                <a:graphic xmlns:a="http://schemas.openxmlformats.org/drawingml/2006/main">
                  <a:graphicData uri="http://schemas.microsoft.com/office/word/2010/wordprocessingGroup">
                    <wpg:wgp>
                      <wpg:cNvGrpSpPr/>
                      <wpg:grpSpPr>
                        <a:xfrm>
                          <a:off x="0" y="0"/>
                          <a:ext cx="5727700" cy="3708400"/>
                          <a:chOff x="0" y="0"/>
                          <a:chExt cx="5727700" cy="3708400"/>
                        </a:xfrm>
                      </wpg:grpSpPr>
                      <wpg:grpSp>
                        <wpg:cNvPr id="1" name="Group 1"/>
                        <wpg:cNvGrpSpPr/>
                        <wpg:grpSpPr>
                          <a:xfrm>
                            <a:off x="0" y="0"/>
                            <a:ext cx="5727700" cy="3708400"/>
                            <a:chOff x="0" y="0"/>
                            <a:chExt cx="5727700" cy="3708400"/>
                          </a:xfrm>
                        </wpg:grpSpPr>
                        <wps:wsp>
                          <wps:cNvPr id="3" name="Rectangle 3"/>
                          <wps:cNvSpPr/>
                          <wps:spPr>
                            <a:xfrm>
                              <a:off x="0" y="0"/>
                              <a:ext cx="5727700" cy="3708400"/>
                            </a:xfrm>
                            <a:prstGeom prst="rect">
                              <a:avLst/>
                            </a:prstGeom>
                            <a:noFill/>
                            <a:ln>
                              <a:noFill/>
                            </a:ln>
                          </wps:spPr>
                          <wps:txbx>
                            <w:txbxContent>
                              <w:p w14:paraId="618B0ACF" w14:textId="77777777" w:rsidR="00707FCB" w:rsidRDefault="00707FCB">
                                <w:pPr>
                                  <w:textDirection w:val="btLr"/>
                                </w:pPr>
                              </w:p>
                            </w:txbxContent>
                          </wps:txbx>
                          <wps:bodyPr spcFirstLastPara="1" wrap="square" lIns="91425" tIns="91425" rIns="91425" bIns="91425" anchor="ctr" anchorCtr="0">
                            <a:noAutofit/>
                          </wps:bodyPr>
                        </wps:wsp>
                        <wps:wsp>
                          <wps:cNvPr id="5" name="Freeform 5"/>
                          <wps:cNvSpPr/>
                          <wps:spPr>
                            <a:xfrm>
                              <a:off x="2863850" y="1343622"/>
                              <a:ext cx="1343041" cy="233089"/>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7" name="Freeform 7"/>
                          <wps:cNvSpPr/>
                          <wps:spPr>
                            <a:xfrm>
                              <a:off x="2818130" y="1343622"/>
                              <a:ext cx="91440" cy="233089"/>
                            </a:xfrm>
                            <a:custGeom>
                              <a:avLst/>
                              <a:gdLst/>
                              <a:ahLst/>
                              <a:cxnLst/>
                              <a:rect l="l" t="t" r="r" b="b"/>
                              <a:pathLst>
                                <a:path w="120000" h="120000" extrusionOk="0">
                                  <a:moveTo>
                                    <a:pt x="60000" y="0"/>
                                  </a:moveTo>
                                  <a:lnTo>
                                    <a:pt x="6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8" name="Freeform 8"/>
                          <wps:cNvSpPr/>
                          <wps:spPr>
                            <a:xfrm>
                              <a:off x="1076827" y="2131687"/>
                              <a:ext cx="166492" cy="1298643"/>
                            </a:xfrm>
                            <a:custGeom>
                              <a:avLst/>
                              <a:gdLst/>
                              <a:ahLst/>
                              <a:cxnLst/>
                              <a:rect l="l" t="t" r="r" b="b"/>
                              <a:pathLst>
                                <a:path w="120000" h="120000" extrusionOk="0">
                                  <a:moveTo>
                                    <a:pt x="0" y="0"/>
                                  </a:moveTo>
                                  <a:lnTo>
                                    <a:pt x="0" y="120000"/>
                                  </a:lnTo>
                                  <a:lnTo>
                                    <a:pt x="120000" y="120000"/>
                                  </a:lnTo>
                                </a:path>
                              </a:pathLst>
                            </a:custGeom>
                            <a:noFill/>
                            <a:ln>
                              <a:noFill/>
                            </a:ln>
                          </wps:spPr>
                          <wps:bodyPr spcFirstLastPara="1" wrap="square" lIns="91425" tIns="91425" rIns="91425" bIns="91425" anchor="ctr" anchorCtr="0">
                            <a:noAutofit/>
                          </wps:bodyPr>
                        </wps:wsp>
                        <wps:wsp>
                          <wps:cNvPr id="9" name="Freeform 9"/>
                          <wps:cNvSpPr/>
                          <wps:spPr>
                            <a:xfrm>
                              <a:off x="1076827" y="2131687"/>
                              <a:ext cx="1219814" cy="510577"/>
                            </a:xfrm>
                            <a:custGeom>
                              <a:avLst/>
                              <a:gdLst/>
                              <a:ahLst/>
                              <a:cxnLst/>
                              <a:rect l="l" t="t" r="r" b="b"/>
                              <a:pathLst>
                                <a:path w="120000" h="120000" extrusionOk="0">
                                  <a:moveTo>
                                    <a:pt x="0" y="0"/>
                                  </a:moveTo>
                                  <a:lnTo>
                                    <a:pt x="0" y="120000"/>
                                  </a:lnTo>
                                  <a:lnTo>
                                    <a:pt x="12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10" name="Freeform 10"/>
                          <wps:cNvSpPr/>
                          <wps:spPr>
                            <a:xfrm>
                              <a:off x="1520808" y="1343622"/>
                              <a:ext cx="1343041" cy="233089"/>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11" name="Freeform 11"/>
                          <wps:cNvSpPr/>
                          <wps:spPr>
                            <a:xfrm>
                              <a:off x="2818130" y="555556"/>
                              <a:ext cx="91440" cy="233089"/>
                            </a:xfrm>
                            <a:custGeom>
                              <a:avLst/>
                              <a:gdLst/>
                              <a:ahLst/>
                              <a:cxnLst/>
                              <a:rect l="l" t="t" r="r" b="b"/>
                              <a:pathLst>
                                <a:path w="120000" h="120000" extrusionOk="0">
                                  <a:moveTo>
                                    <a:pt x="60000" y="0"/>
                                  </a:moveTo>
                                  <a:lnTo>
                                    <a:pt x="6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12" name="Rectangle 12"/>
                          <wps:cNvSpPr/>
                          <wps:spPr>
                            <a:xfrm>
                              <a:off x="2308874" y="580"/>
                              <a:ext cx="1109951" cy="554975"/>
                            </a:xfrm>
                            <a:prstGeom prst="rect">
                              <a:avLst/>
                            </a:prstGeom>
                            <a:solidFill>
                              <a:srgbClr val="4372C3"/>
                            </a:solidFill>
                            <a:ln w="19050" cap="flat" cmpd="sng">
                              <a:solidFill>
                                <a:schemeClr val="lt1"/>
                              </a:solidFill>
                              <a:prstDash val="solid"/>
                              <a:miter lim="800000"/>
                              <a:headEnd type="none" w="sm" len="sm"/>
                              <a:tailEnd type="none" w="sm" len="sm"/>
                            </a:ln>
                          </wps:spPr>
                          <wps:txbx>
                            <w:txbxContent>
                              <w:p w14:paraId="2F7A103F" w14:textId="77777777" w:rsidR="00707FCB" w:rsidRDefault="00707FCB">
                                <w:pPr>
                                  <w:textDirection w:val="btLr"/>
                                </w:pPr>
                              </w:p>
                            </w:txbxContent>
                          </wps:txbx>
                          <wps:bodyPr spcFirstLastPara="1" wrap="square" lIns="91425" tIns="91425" rIns="91425" bIns="91425" anchor="ctr" anchorCtr="0">
                            <a:noAutofit/>
                          </wps:bodyPr>
                        </wps:wsp>
                        <wps:wsp>
                          <wps:cNvPr id="13" name="Text Box 13"/>
                          <wps:cNvSpPr txBox="1"/>
                          <wps:spPr>
                            <a:xfrm>
                              <a:off x="2308874" y="580"/>
                              <a:ext cx="1109951" cy="554975"/>
                            </a:xfrm>
                            <a:prstGeom prst="rect">
                              <a:avLst/>
                            </a:prstGeom>
                            <a:noFill/>
                            <a:ln>
                              <a:noFill/>
                            </a:ln>
                          </wps:spPr>
                          <wps:txbx>
                            <w:txbxContent>
                              <w:p w14:paraId="1396DDC2" w14:textId="77777777" w:rsidR="00707FCB" w:rsidRDefault="001E1045">
                                <w:pPr>
                                  <w:spacing w:line="215" w:lineRule="auto"/>
                                  <w:jc w:val="center"/>
                                  <w:textDirection w:val="btLr"/>
                                </w:pPr>
                                <w:r>
                                  <w:rPr>
                                    <w:rFonts w:ascii="Calibri" w:eastAsia="Calibri" w:hAnsi="Calibri" w:cs="Calibri"/>
                                    <w:color w:val="000000"/>
                                    <w:sz w:val="24"/>
                                  </w:rPr>
                                  <w:t>Board</w:t>
                                </w:r>
                              </w:p>
                              <w:p w14:paraId="1DC60F67" w14:textId="77777777" w:rsidR="00707FCB" w:rsidRDefault="001E1045">
                                <w:pPr>
                                  <w:spacing w:before="83" w:line="215" w:lineRule="auto"/>
                                  <w:jc w:val="center"/>
                                  <w:textDirection w:val="btLr"/>
                                </w:pPr>
                                <w:r>
                                  <w:rPr>
                                    <w:rFonts w:ascii="Calibri" w:eastAsia="Calibri" w:hAnsi="Calibri" w:cs="Calibri"/>
                                    <w:color w:val="000000"/>
                                    <w:sz w:val="24"/>
                                  </w:rPr>
                                  <w:t>of Trustees</w:t>
                                </w:r>
                              </w:p>
                            </w:txbxContent>
                          </wps:txbx>
                          <wps:bodyPr spcFirstLastPara="1" wrap="square" lIns="7600" tIns="7600" rIns="7600" bIns="7600" anchor="ctr" anchorCtr="0">
                            <a:noAutofit/>
                          </wps:bodyPr>
                        </wps:wsp>
                        <wps:wsp>
                          <wps:cNvPr id="14" name="Rectangle 14"/>
                          <wps:cNvSpPr/>
                          <wps:spPr>
                            <a:xfrm>
                              <a:off x="2308874" y="788646"/>
                              <a:ext cx="1109951" cy="554975"/>
                            </a:xfrm>
                            <a:prstGeom prst="rect">
                              <a:avLst/>
                            </a:prstGeom>
                            <a:solidFill>
                              <a:srgbClr val="4372C3"/>
                            </a:solidFill>
                            <a:ln w="19050" cap="flat" cmpd="sng">
                              <a:solidFill>
                                <a:schemeClr val="lt1"/>
                              </a:solidFill>
                              <a:prstDash val="solid"/>
                              <a:miter lim="800000"/>
                              <a:headEnd type="none" w="sm" len="sm"/>
                              <a:tailEnd type="none" w="sm" len="sm"/>
                            </a:ln>
                          </wps:spPr>
                          <wps:txbx>
                            <w:txbxContent>
                              <w:p w14:paraId="7112E9CB" w14:textId="77777777" w:rsidR="00707FCB" w:rsidRDefault="00707FCB">
                                <w:pPr>
                                  <w:textDirection w:val="btLr"/>
                                </w:pPr>
                              </w:p>
                            </w:txbxContent>
                          </wps:txbx>
                          <wps:bodyPr spcFirstLastPara="1" wrap="square" lIns="91425" tIns="91425" rIns="91425" bIns="91425" anchor="ctr" anchorCtr="0">
                            <a:noAutofit/>
                          </wps:bodyPr>
                        </wps:wsp>
                        <wps:wsp>
                          <wps:cNvPr id="15" name="Text Box 15"/>
                          <wps:cNvSpPr txBox="1"/>
                          <wps:spPr>
                            <a:xfrm>
                              <a:off x="2308874" y="788646"/>
                              <a:ext cx="1109951" cy="554975"/>
                            </a:xfrm>
                            <a:prstGeom prst="rect">
                              <a:avLst/>
                            </a:prstGeom>
                            <a:noFill/>
                            <a:ln>
                              <a:noFill/>
                            </a:ln>
                          </wps:spPr>
                          <wps:txbx>
                            <w:txbxContent>
                              <w:p w14:paraId="7F4FBC43" w14:textId="77777777" w:rsidR="00707FCB" w:rsidRDefault="001E1045">
                                <w:pPr>
                                  <w:spacing w:line="215" w:lineRule="auto"/>
                                  <w:jc w:val="center"/>
                                  <w:textDirection w:val="btLr"/>
                                </w:pPr>
                                <w:r>
                                  <w:rPr>
                                    <w:rFonts w:ascii="Calibri" w:eastAsia="Calibri" w:hAnsi="Calibri" w:cs="Calibri"/>
                                    <w:color w:val="000000"/>
                                    <w:sz w:val="24"/>
                                  </w:rPr>
                                  <w:t>Director</w:t>
                                </w:r>
                              </w:p>
                            </w:txbxContent>
                          </wps:txbx>
                          <wps:bodyPr spcFirstLastPara="1" wrap="square" lIns="7600" tIns="7600" rIns="7600" bIns="7600" anchor="ctr" anchorCtr="0">
                            <a:noAutofit/>
                          </wps:bodyPr>
                        </wps:wsp>
                        <wps:wsp>
                          <wps:cNvPr id="16" name="Rectangle 16"/>
                          <wps:cNvSpPr/>
                          <wps:spPr>
                            <a:xfrm>
                              <a:off x="965832" y="1576712"/>
                              <a:ext cx="1109951" cy="554975"/>
                            </a:xfrm>
                            <a:prstGeom prst="rect">
                              <a:avLst/>
                            </a:prstGeom>
                            <a:solidFill>
                              <a:srgbClr val="4372C3"/>
                            </a:solidFill>
                            <a:ln w="19050" cap="flat" cmpd="sng">
                              <a:solidFill>
                                <a:schemeClr val="lt1"/>
                              </a:solidFill>
                              <a:prstDash val="solid"/>
                              <a:miter lim="800000"/>
                              <a:headEnd type="none" w="sm" len="sm"/>
                              <a:tailEnd type="none" w="sm" len="sm"/>
                            </a:ln>
                          </wps:spPr>
                          <wps:txbx>
                            <w:txbxContent>
                              <w:p w14:paraId="7420F2B9" w14:textId="77777777" w:rsidR="00707FCB" w:rsidRDefault="00707FCB">
                                <w:pPr>
                                  <w:textDirection w:val="btLr"/>
                                </w:pPr>
                              </w:p>
                            </w:txbxContent>
                          </wps:txbx>
                          <wps:bodyPr spcFirstLastPara="1" wrap="square" lIns="91425" tIns="91425" rIns="91425" bIns="91425" anchor="ctr" anchorCtr="0">
                            <a:noAutofit/>
                          </wps:bodyPr>
                        </wps:wsp>
                        <wps:wsp>
                          <wps:cNvPr id="17" name="Text Box 17"/>
                          <wps:cNvSpPr txBox="1"/>
                          <wps:spPr>
                            <a:xfrm>
                              <a:off x="965832" y="1576712"/>
                              <a:ext cx="1109951" cy="554975"/>
                            </a:xfrm>
                            <a:prstGeom prst="rect">
                              <a:avLst/>
                            </a:prstGeom>
                            <a:noFill/>
                            <a:ln>
                              <a:noFill/>
                            </a:ln>
                          </wps:spPr>
                          <wps:txbx>
                            <w:txbxContent>
                              <w:p w14:paraId="140DD7A6" w14:textId="77777777" w:rsidR="00707FCB" w:rsidRDefault="001E1045">
                                <w:pPr>
                                  <w:spacing w:line="215" w:lineRule="auto"/>
                                  <w:jc w:val="center"/>
                                  <w:textDirection w:val="btLr"/>
                                </w:pPr>
                                <w:r>
                                  <w:rPr>
                                    <w:rFonts w:ascii="Calibri" w:eastAsia="Calibri" w:hAnsi="Calibri" w:cs="Calibri"/>
                                    <w:color w:val="000000"/>
                                    <w:sz w:val="24"/>
                                  </w:rPr>
                                  <w:t>Project Manager (Gig Buddies)</w:t>
                                </w:r>
                              </w:p>
                            </w:txbxContent>
                          </wps:txbx>
                          <wps:bodyPr spcFirstLastPara="1" wrap="square" lIns="7600" tIns="7600" rIns="7600" bIns="7600" anchor="ctr" anchorCtr="0">
                            <a:noAutofit/>
                          </wps:bodyPr>
                        </wps:wsp>
                        <wps:wsp>
                          <wps:cNvPr id="18" name="Rectangle 18"/>
                          <wps:cNvSpPr/>
                          <wps:spPr>
                            <a:xfrm>
                              <a:off x="2296642" y="2364777"/>
                              <a:ext cx="1109951" cy="554975"/>
                            </a:xfrm>
                            <a:prstGeom prst="rect">
                              <a:avLst/>
                            </a:prstGeom>
                            <a:solidFill>
                              <a:srgbClr val="4372C3"/>
                            </a:solidFill>
                            <a:ln w="19050" cap="flat" cmpd="sng">
                              <a:solidFill>
                                <a:schemeClr val="lt1"/>
                              </a:solidFill>
                              <a:prstDash val="solid"/>
                              <a:miter lim="800000"/>
                              <a:headEnd type="none" w="sm" len="sm"/>
                              <a:tailEnd type="none" w="sm" len="sm"/>
                            </a:ln>
                          </wps:spPr>
                          <wps:txbx>
                            <w:txbxContent>
                              <w:p w14:paraId="6CE28D51" w14:textId="77777777" w:rsidR="00707FCB" w:rsidRDefault="00707FCB">
                                <w:pPr>
                                  <w:textDirection w:val="btLr"/>
                                </w:pPr>
                              </w:p>
                            </w:txbxContent>
                          </wps:txbx>
                          <wps:bodyPr spcFirstLastPara="1" wrap="square" lIns="91425" tIns="91425" rIns="91425" bIns="91425" anchor="ctr" anchorCtr="0">
                            <a:noAutofit/>
                          </wps:bodyPr>
                        </wps:wsp>
                        <wps:wsp>
                          <wps:cNvPr id="19" name="Text Box 19"/>
                          <wps:cNvSpPr txBox="1"/>
                          <wps:spPr>
                            <a:xfrm>
                              <a:off x="2296642" y="2364777"/>
                              <a:ext cx="1109951" cy="554975"/>
                            </a:xfrm>
                            <a:prstGeom prst="rect">
                              <a:avLst/>
                            </a:prstGeom>
                            <a:noFill/>
                            <a:ln>
                              <a:noFill/>
                            </a:ln>
                          </wps:spPr>
                          <wps:txbx>
                            <w:txbxContent>
                              <w:p w14:paraId="1CD7D343" w14:textId="77777777" w:rsidR="00707FCB" w:rsidRDefault="001E1045">
                                <w:pPr>
                                  <w:spacing w:line="215" w:lineRule="auto"/>
                                  <w:jc w:val="center"/>
                                  <w:textDirection w:val="btLr"/>
                                </w:pPr>
                                <w:r>
                                  <w:rPr>
                                    <w:rFonts w:ascii="Calibri" w:eastAsia="Calibri" w:hAnsi="Calibri" w:cs="Calibri"/>
                                    <w:color w:val="000000"/>
                                    <w:sz w:val="24"/>
                                  </w:rPr>
                                  <w:t>Assistant Project Manager</w:t>
                                </w:r>
                              </w:p>
                            </w:txbxContent>
                          </wps:txbx>
                          <wps:bodyPr spcFirstLastPara="1" wrap="square" lIns="7600" tIns="7600" rIns="7600" bIns="7600" anchor="ctr" anchorCtr="0">
                            <a:noAutofit/>
                          </wps:bodyPr>
                        </wps:wsp>
                        <wps:wsp>
                          <wps:cNvPr id="20" name="Rectangle 20"/>
                          <wps:cNvSpPr/>
                          <wps:spPr>
                            <a:xfrm>
                              <a:off x="1243320" y="3152843"/>
                              <a:ext cx="3266876" cy="554975"/>
                            </a:xfrm>
                            <a:prstGeom prst="rect">
                              <a:avLst/>
                            </a:prstGeom>
                            <a:solidFill>
                              <a:srgbClr val="4372C3"/>
                            </a:solidFill>
                            <a:ln w="19050" cap="flat" cmpd="sng">
                              <a:solidFill>
                                <a:schemeClr val="lt1"/>
                              </a:solidFill>
                              <a:prstDash val="solid"/>
                              <a:miter lim="800000"/>
                              <a:headEnd type="none" w="sm" len="sm"/>
                              <a:tailEnd type="none" w="sm" len="sm"/>
                            </a:ln>
                          </wps:spPr>
                          <wps:txbx>
                            <w:txbxContent>
                              <w:p w14:paraId="3CF1C980" w14:textId="77777777" w:rsidR="00707FCB" w:rsidRDefault="00707FCB">
                                <w:pPr>
                                  <w:textDirection w:val="btLr"/>
                                </w:pPr>
                              </w:p>
                            </w:txbxContent>
                          </wps:txbx>
                          <wps:bodyPr spcFirstLastPara="1" wrap="square" lIns="91425" tIns="91425" rIns="91425" bIns="91425" anchor="ctr" anchorCtr="0">
                            <a:noAutofit/>
                          </wps:bodyPr>
                        </wps:wsp>
                        <wps:wsp>
                          <wps:cNvPr id="21" name="Text Box 21"/>
                          <wps:cNvSpPr txBox="1"/>
                          <wps:spPr>
                            <a:xfrm>
                              <a:off x="1243320" y="3152843"/>
                              <a:ext cx="3266876" cy="554975"/>
                            </a:xfrm>
                            <a:prstGeom prst="rect">
                              <a:avLst/>
                            </a:prstGeom>
                            <a:noFill/>
                            <a:ln>
                              <a:noFill/>
                            </a:ln>
                          </wps:spPr>
                          <wps:txbx>
                            <w:txbxContent>
                              <w:p w14:paraId="0AC3A1CA" w14:textId="77777777" w:rsidR="00707FCB" w:rsidRDefault="001E1045">
                                <w:pPr>
                                  <w:spacing w:line="215" w:lineRule="auto"/>
                                  <w:jc w:val="center"/>
                                  <w:textDirection w:val="btLr"/>
                                </w:pPr>
                                <w:r>
                                  <w:rPr>
                                    <w:rFonts w:ascii="Calibri" w:eastAsia="Calibri" w:hAnsi="Calibri" w:cs="Calibri"/>
                                    <w:color w:val="000000"/>
                                    <w:sz w:val="24"/>
                                  </w:rPr>
                                  <w:t>Volunteers</w:t>
                                </w:r>
                              </w:p>
                            </w:txbxContent>
                          </wps:txbx>
                          <wps:bodyPr spcFirstLastPara="1" wrap="square" lIns="7600" tIns="7600" rIns="7600" bIns="7600" anchor="ctr" anchorCtr="0">
                            <a:noAutofit/>
                          </wps:bodyPr>
                        </wps:wsp>
                        <wps:wsp>
                          <wps:cNvPr id="22" name="Rectangle 22"/>
                          <wps:cNvSpPr/>
                          <wps:spPr>
                            <a:xfrm>
                              <a:off x="2308874" y="1576712"/>
                              <a:ext cx="1109951" cy="554975"/>
                            </a:xfrm>
                            <a:prstGeom prst="rect">
                              <a:avLst/>
                            </a:prstGeom>
                            <a:solidFill>
                              <a:srgbClr val="4372C3"/>
                            </a:solidFill>
                            <a:ln w="19050" cap="flat" cmpd="sng">
                              <a:solidFill>
                                <a:schemeClr val="lt1"/>
                              </a:solidFill>
                              <a:prstDash val="solid"/>
                              <a:miter lim="800000"/>
                              <a:headEnd type="none" w="sm" len="sm"/>
                              <a:tailEnd type="none" w="sm" len="sm"/>
                            </a:ln>
                          </wps:spPr>
                          <wps:txbx>
                            <w:txbxContent>
                              <w:p w14:paraId="58EB434B" w14:textId="77777777" w:rsidR="00707FCB" w:rsidRDefault="00707FCB">
                                <w:pPr>
                                  <w:textDirection w:val="btLr"/>
                                </w:pPr>
                              </w:p>
                            </w:txbxContent>
                          </wps:txbx>
                          <wps:bodyPr spcFirstLastPara="1" wrap="square" lIns="91425" tIns="91425" rIns="91425" bIns="91425" anchor="ctr" anchorCtr="0">
                            <a:noAutofit/>
                          </wps:bodyPr>
                        </wps:wsp>
                        <wps:wsp>
                          <wps:cNvPr id="23" name="Text Box 23"/>
                          <wps:cNvSpPr txBox="1"/>
                          <wps:spPr>
                            <a:xfrm>
                              <a:off x="2308874" y="1576712"/>
                              <a:ext cx="1109951" cy="554975"/>
                            </a:xfrm>
                            <a:prstGeom prst="rect">
                              <a:avLst/>
                            </a:prstGeom>
                            <a:noFill/>
                            <a:ln>
                              <a:noFill/>
                            </a:ln>
                          </wps:spPr>
                          <wps:txbx>
                            <w:txbxContent>
                              <w:p w14:paraId="0751922C" w14:textId="77777777" w:rsidR="00707FCB" w:rsidRDefault="001E1045">
                                <w:pPr>
                                  <w:spacing w:line="215" w:lineRule="auto"/>
                                  <w:jc w:val="center"/>
                                  <w:textDirection w:val="btLr"/>
                                </w:pPr>
                                <w:r>
                                  <w:rPr>
                                    <w:rFonts w:ascii="Calibri" w:eastAsia="Calibri" w:hAnsi="Calibri" w:cs="Calibri"/>
                                    <w:color w:val="000000"/>
                                    <w:sz w:val="24"/>
                                  </w:rPr>
                                  <w:t>4 x Freelance Music Tutors</w:t>
                                </w:r>
                              </w:p>
                            </w:txbxContent>
                          </wps:txbx>
                          <wps:bodyPr spcFirstLastPara="1" wrap="square" lIns="7600" tIns="7600" rIns="7600" bIns="7600" anchor="ctr" anchorCtr="0">
                            <a:noAutofit/>
                          </wps:bodyPr>
                        </wps:wsp>
                        <wps:wsp>
                          <wps:cNvPr id="24" name="Rectangle 24"/>
                          <wps:cNvSpPr/>
                          <wps:spPr>
                            <a:xfrm>
                              <a:off x="3651915" y="1576712"/>
                              <a:ext cx="1109951" cy="554975"/>
                            </a:xfrm>
                            <a:prstGeom prst="rect">
                              <a:avLst/>
                            </a:prstGeom>
                            <a:solidFill>
                              <a:srgbClr val="4372C3"/>
                            </a:solidFill>
                            <a:ln w="19050" cap="flat" cmpd="sng">
                              <a:solidFill>
                                <a:schemeClr val="lt1"/>
                              </a:solidFill>
                              <a:prstDash val="solid"/>
                              <a:miter lim="800000"/>
                              <a:headEnd type="none" w="sm" len="sm"/>
                              <a:tailEnd type="none" w="sm" len="sm"/>
                            </a:ln>
                          </wps:spPr>
                          <wps:txbx>
                            <w:txbxContent>
                              <w:p w14:paraId="350CB68C" w14:textId="77777777" w:rsidR="00707FCB" w:rsidRDefault="00707FCB">
                                <w:pPr>
                                  <w:textDirection w:val="btLr"/>
                                </w:pPr>
                              </w:p>
                            </w:txbxContent>
                          </wps:txbx>
                          <wps:bodyPr spcFirstLastPara="1" wrap="square" lIns="91425" tIns="91425" rIns="91425" bIns="91425" anchor="ctr" anchorCtr="0">
                            <a:noAutofit/>
                          </wps:bodyPr>
                        </wps:wsp>
                        <wps:wsp>
                          <wps:cNvPr id="25" name="Text Box 25"/>
                          <wps:cNvSpPr txBox="1"/>
                          <wps:spPr>
                            <a:xfrm>
                              <a:off x="3651915" y="1576712"/>
                              <a:ext cx="1109951" cy="554975"/>
                            </a:xfrm>
                            <a:prstGeom prst="rect">
                              <a:avLst/>
                            </a:prstGeom>
                            <a:noFill/>
                            <a:ln>
                              <a:noFill/>
                            </a:ln>
                          </wps:spPr>
                          <wps:txbx>
                            <w:txbxContent>
                              <w:p w14:paraId="4E70B824" w14:textId="77777777" w:rsidR="00707FCB" w:rsidRDefault="001E1045">
                                <w:pPr>
                                  <w:spacing w:line="215" w:lineRule="auto"/>
                                  <w:jc w:val="center"/>
                                  <w:textDirection w:val="btLr"/>
                                </w:pPr>
                                <w:r>
                                  <w:rPr>
                                    <w:rFonts w:ascii="Calibri" w:eastAsia="Calibri" w:hAnsi="Calibri" w:cs="Calibri"/>
                                    <w:color w:val="000000"/>
                                    <w:sz w:val="24"/>
                                  </w:rPr>
                                  <w:t>Project Manager (Club Soda)</w:t>
                                </w:r>
                              </w:p>
                            </w:txbxContent>
                          </wps:txbx>
                          <wps:bodyPr spcFirstLastPara="1" wrap="square" lIns="7600" tIns="7600" rIns="7600" bIns="7600" anchor="ctr" anchorCtr="0">
                            <a:noAutofit/>
                          </wps:bodyPr>
                        </wps:wsp>
                      </wpg:grpSp>
                    </wpg:wgp>
                  </a:graphicData>
                </a:graphic>
              </wp:inline>
            </w:drawing>
          </mc:Choice>
          <mc:Fallback>
            <w:pict>
              <v:group w14:anchorId="3C65ECBE" id="Group 2" o:spid="_x0000_s1026" style="width:451pt;height:292pt;mso-position-horizontal-relative:char;mso-position-vertical-relative:line" coordsize="57277,370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">
                <v:group id="Group 1" o:spid="_x0000_s1027" style="position:absolute;width:57277;height:37084" coordsize="57277,37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28" style="position:absolute;width:57277;height:370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618B0ACF" w14:textId="77777777" w:rsidR="00707FCB" w:rsidRDefault="00707FCB">
                          <w:pPr>
                            <w:textDirection w:val="btLr"/>
                          </w:pPr>
                        </w:p>
                      </w:txbxContent>
                    </v:textbox>
                  </v:rect>
                  <v:shape id="Freeform 5" o:spid="_x0000_s1029" style="position:absolute;left:28638;top:13436;width:13430;height:2331;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" path="m,l,60000r120000,l120000,120000e" filled="f" strokecolor="#3a66b1" strokeweight="1pt">
                    <v:stroke startarrowwidth="narrow" startarrowlength="short" endarrowwidth="narrow" endarrowlength="short" joinstyle="miter"/>
                    <v:path arrowok="t" o:extrusionok="f"/>
                  </v:shape>
                  <v:shape id="Freeform 7" o:spid="_x0000_s1030" style="position:absolute;left:28181;top:13436;width:914;height:2331;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" path="m60000,r,120000e" filled="f" strokecolor="#3a66b1" strokeweight="1pt">
                    <v:stroke startarrowwidth="narrow" startarrowlength="short" endarrowwidth="narrow" endarrowlength="short" joinstyle="miter"/>
                    <v:path arrowok="t" o:extrusionok="f"/>
                  </v:shape>
                  <v:shape id="Freeform 8" o:spid="_x0000_s1031" style="position:absolute;left:10768;top:21316;width:1665;height:1298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" path="m,l,120000r120000,e" filled="f" stroked="f">
                    <v:path arrowok="t" o:extrusionok="f"/>
                  </v:shape>
                  <v:shape id="Freeform 9" o:spid="_x0000_s1032" style="position:absolute;left:10768;top:21316;width:12198;height:5106;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" path="m,l,120000r120000,e" filled="f" strokecolor="#3a66b1" strokeweight="1pt">
                    <v:stroke startarrowwidth="narrow" startarrowlength="short" endarrowwidth="narrow" endarrowlength="short" joinstyle="miter"/>
                    <v:path arrowok="t" o:extrusionok="f"/>
                  </v:shape>
                  <v:shape id="Freeform 10" o:spid="_x0000_s1033" style="position:absolute;left:15208;top:13436;width:13430;height:2331;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" path="m120000,r,60000l,60000r,60000e" filled="f" strokecolor="#3a66b1" strokeweight="1pt">
                    <v:stroke startarrowwidth="narrow" startarrowlength="short" endarrowwidth="narrow" endarrowlength="short" joinstyle="miter"/>
                    <v:path arrowok="t" o:extrusionok="f"/>
                  </v:shape>
                  <v:shape id="Freeform 11" o:spid="_x0000_s1034" style="position:absolute;left:28181;top:5555;width:914;height:2331;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" path="m60000,r,120000e" filled="f" strokecolor="#345a99" strokeweight="1pt">
                    <v:stroke startarrowwidth="narrow" startarrowlength="short" endarrowwidth="narrow" endarrowlength="short" joinstyle="miter"/>
                    <v:path arrowok="t" o:extrusionok="f"/>
                  </v:shape>
                  <v:rect id="Rectangle 12" o:spid="_x0000_s1035" style="position:absolute;left:23088;top:5;width:11100;height:5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" fillcolor="#4372c3" strokecolor="white [3201]" strokeweight="1.5pt">
                    <v:stroke startarrowwidth="narrow" startarrowlength="short" endarrowwidth="narrow" endarrowlength="short"/>
                    <v:textbox inset="2.53958mm,2.53958mm,2.53958mm,2.53958mm">
                      <w:txbxContent>
                        <w:p w14:paraId="2F7A103F" w14:textId="77777777" w:rsidR="00707FCB" w:rsidRDefault="00707FCB">
                          <w:pPr>
                            <w:textDirection w:val="btLr"/>
                          </w:pPr>
                        </w:p>
                      </w:txbxContent>
                    </v:textbox>
                  </v:rect>
                  <v:shapetype id="_x0000_t202" coordsize="21600,21600" o:spt="202" path="m,l,21600r21600,l21600,xe">
                    <v:stroke joinstyle="miter"/>
                    <v:path gradientshapeok="t" o:connecttype="rect"/>
                  </v:shapetype>
                  <v:shape id="Text Box 13" o:spid="_x0000_s1036" type="#_x0000_t202" style="position:absolute;left:23088;top:5;width:11100;height:5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" filled="f" stroked="f">
                    <v:textbox inset=".21111mm,.21111mm,.21111mm,.21111mm">
                      <w:txbxContent>
                        <w:p w14:paraId="1396DDC2" w14:textId="77777777" w:rsidR="00707FCB" w:rsidRDefault="001E1045">
                          <w:pPr>
                            <w:spacing w:line="215" w:lineRule="auto"/>
                            <w:jc w:val="center"/>
                            <w:textDirection w:val="btLr"/>
                          </w:pPr>
                          <w:r>
                            <w:rPr>
                              <w:rFonts w:ascii="Calibri" w:eastAsia="Calibri" w:hAnsi="Calibri" w:cs="Calibri"/>
                              <w:color w:val="000000"/>
                              <w:sz w:val="24"/>
                            </w:rPr>
                            <w:t>Board</w:t>
                          </w:r>
                        </w:p>
                        <w:p w14:paraId="1DC60F67" w14:textId="77777777" w:rsidR="00707FCB" w:rsidRDefault="001E1045">
                          <w:pPr>
                            <w:spacing w:before="83" w:line="215" w:lineRule="auto"/>
                            <w:jc w:val="center"/>
                            <w:textDirection w:val="btLr"/>
                          </w:pPr>
                          <w:r>
                            <w:rPr>
                              <w:rFonts w:ascii="Calibri" w:eastAsia="Calibri" w:hAnsi="Calibri" w:cs="Calibri"/>
                              <w:color w:val="000000"/>
                              <w:sz w:val="24"/>
                            </w:rPr>
                            <w:t>of Trustees</w:t>
                          </w:r>
                        </w:p>
                      </w:txbxContent>
                    </v:textbox>
                  </v:shape>
                  <v:rect id="Rectangle 14" o:spid="_x0000_s1037" style="position:absolute;left:23088;top:7886;width:11100;height:5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" fillcolor="#4372c3" strokecolor="white [3201]" strokeweight="1.5pt">
                    <v:stroke startarrowwidth="narrow" startarrowlength="short" endarrowwidth="narrow" endarrowlength="short"/>
                    <v:textbox inset="2.53958mm,2.53958mm,2.53958mm,2.53958mm">
                      <w:txbxContent>
                        <w:p w14:paraId="7112E9CB" w14:textId="77777777" w:rsidR="00707FCB" w:rsidRDefault="00707FCB">
                          <w:pPr>
                            <w:textDirection w:val="btLr"/>
                          </w:pPr>
                        </w:p>
                      </w:txbxContent>
                    </v:textbox>
                  </v:rect>
                  <v:shape id="Text Box 15" o:spid="_x0000_s1038" type="#_x0000_t202" style="position:absolute;left:23088;top:7886;width:11100;height:5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" filled="f" stroked="f">
                    <v:textbox inset=".21111mm,.21111mm,.21111mm,.21111mm">
                      <w:txbxContent>
                        <w:p w14:paraId="7F4FBC43" w14:textId="77777777" w:rsidR="00707FCB" w:rsidRDefault="001E1045">
                          <w:pPr>
                            <w:spacing w:line="215" w:lineRule="auto"/>
                            <w:jc w:val="center"/>
                            <w:textDirection w:val="btLr"/>
                          </w:pPr>
                          <w:r>
                            <w:rPr>
                              <w:rFonts w:ascii="Calibri" w:eastAsia="Calibri" w:hAnsi="Calibri" w:cs="Calibri"/>
                              <w:color w:val="000000"/>
                              <w:sz w:val="24"/>
                            </w:rPr>
                            <w:t>Director</w:t>
                          </w:r>
                        </w:p>
                      </w:txbxContent>
                    </v:textbox>
                  </v:shape>
                  <v:rect id="Rectangle 16" o:spid="_x0000_s1039" style="position:absolute;left:9658;top:15767;width:11099;height:5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" fillcolor="#4372c3" strokecolor="white [3201]" strokeweight="1.5pt">
                    <v:stroke startarrowwidth="narrow" startarrowlength="short" endarrowwidth="narrow" endarrowlength="short"/>
                    <v:textbox inset="2.53958mm,2.53958mm,2.53958mm,2.53958mm">
                      <w:txbxContent>
                        <w:p w14:paraId="7420F2B9" w14:textId="77777777" w:rsidR="00707FCB" w:rsidRDefault="00707FCB">
                          <w:pPr>
                            <w:textDirection w:val="btLr"/>
                          </w:pPr>
                        </w:p>
                      </w:txbxContent>
                    </v:textbox>
                  </v:rect>
                  <v:shape id="Text Box 17" o:spid="_x0000_s1040" type="#_x0000_t202" style="position:absolute;left:9658;top:15767;width:11099;height:5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" filled="f" stroked="f">
                    <v:textbox inset=".21111mm,.21111mm,.21111mm,.21111mm">
                      <w:txbxContent>
                        <w:p w14:paraId="140DD7A6" w14:textId="77777777" w:rsidR="00707FCB" w:rsidRDefault="001E1045">
                          <w:pPr>
                            <w:spacing w:line="215" w:lineRule="auto"/>
                            <w:jc w:val="center"/>
                            <w:textDirection w:val="btLr"/>
                          </w:pPr>
                          <w:r>
                            <w:rPr>
                              <w:rFonts w:ascii="Calibri" w:eastAsia="Calibri" w:hAnsi="Calibri" w:cs="Calibri"/>
                              <w:color w:val="000000"/>
                              <w:sz w:val="24"/>
                            </w:rPr>
                            <w:t>Project Manager (Gig Buddies)</w:t>
                          </w:r>
                        </w:p>
                      </w:txbxContent>
                    </v:textbox>
                  </v:shape>
                  <v:rect id="Rectangle 18" o:spid="_x0000_s1041" style="position:absolute;left:22966;top:23647;width:11099;height:5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" fillcolor="#4372c3" strokecolor="white [3201]" strokeweight="1.5pt">
                    <v:stroke startarrowwidth="narrow" startarrowlength="short" endarrowwidth="narrow" endarrowlength="short"/>
                    <v:textbox inset="2.53958mm,2.53958mm,2.53958mm,2.53958mm">
                      <w:txbxContent>
                        <w:p w14:paraId="6CE28D51" w14:textId="77777777" w:rsidR="00707FCB" w:rsidRDefault="00707FCB">
                          <w:pPr>
                            <w:textDirection w:val="btLr"/>
                          </w:pPr>
                        </w:p>
                      </w:txbxContent>
                    </v:textbox>
                  </v:rect>
                  <v:shape id="Text Box 19" o:spid="_x0000_s1042" type="#_x0000_t202" style="position:absolute;left:22966;top:23647;width:11099;height:5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" filled="f" stroked="f">
                    <v:textbox inset=".21111mm,.21111mm,.21111mm,.21111mm">
                      <w:txbxContent>
                        <w:p w14:paraId="1CD7D343" w14:textId="77777777" w:rsidR="00707FCB" w:rsidRDefault="001E1045">
                          <w:pPr>
                            <w:spacing w:line="215" w:lineRule="auto"/>
                            <w:jc w:val="center"/>
                            <w:textDirection w:val="btLr"/>
                          </w:pPr>
                          <w:r>
                            <w:rPr>
                              <w:rFonts w:ascii="Calibri" w:eastAsia="Calibri" w:hAnsi="Calibri" w:cs="Calibri"/>
                              <w:color w:val="000000"/>
                              <w:sz w:val="24"/>
                            </w:rPr>
                            <w:t>Assistant Project Manager</w:t>
                          </w:r>
                        </w:p>
                      </w:txbxContent>
                    </v:textbox>
                  </v:shape>
                  <v:rect id="Rectangle 20" o:spid="_x0000_s1043" style="position:absolute;left:12433;top:31528;width:32668;height:5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" fillcolor="#4372c3" strokecolor="white [3201]" strokeweight="1.5pt">
                    <v:stroke startarrowwidth="narrow" startarrowlength="short" endarrowwidth="narrow" endarrowlength="short"/>
                    <v:textbox inset="2.53958mm,2.53958mm,2.53958mm,2.53958mm">
                      <w:txbxContent>
                        <w:p w14:paraId="3CF1C980" w14:textId="77777777" w:rsidR="00707FCB" w:rsidRDefault="00707FCB">
                          <w:pPr>
                            <w:textDirection w:val="btLr"/>
                          </w:pPr>
                        </w:p>
                      </w:txbxContent>
                    </v:textbox>
                  </v:rect>
                  <v:shape id="Text Box 21" o:spid="_x0000_s1044" type="#_x0000_t202" style="position:absolute;left:12433;top:31528;width:32668;height:5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" filled="f" stroked="f">
                    <v:textbox inset=".21111mm,.21111mm,.21111mm,.21111mm">
                      <w:txbxContent>
                        <w:p w14:paraId="0AC3A1CA" w14:textId="77777777" w:rsidR="00707FCB" w:rsidRDefault="001E1045">
                          <w:pPr>
                            <w:spacing w:line="215" w:lineRule="auto"/>
                            <w:jc w:val="center"/>
                            <w:textDirection w:val="btLr"/>
                          </w:pPr>
                          <w:r>
                            <w:rPr>
                              <w:rFonts w:ascii="Calibri" w:eastAsia="Calibri" w:hAnsi="Calibri" w:cs="Calibri"/>
                              <w:color w:val="000000"/>
                              <w:sz w:val="24"/>
                            </w:rPr>
                            <w:t>Volunteers</w:t>
                          </w:r>
                        </w:p>
                      </w:txbxContent>
                    </v:textbox>
                  </v:shape>
                  <v:rect id="Rectangle 22" o:spid="_x0000_s1045" style="position:absolute;left:23088;top:15767;width:11100;height:5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" fillcolor="#4372c3" strokecolor="white [3201]" strokeweight="1.5pt">
                    <v:stroke startarrowwidth="narrow" startarrowlength="short" endarrowwidth="narrow" endarrowlength="short"/>
                    <v:textbox inset="2.53958mm,2.53958mm,2.53958mm,2.53958mm">
                      <w:txbxContent>
                        <w:p w14:paraId="58EB434B" w14:textId="77777777" w:rsidR="00707FCB" w:rsidRDefault="00707FCB">
                          <w:pPr>
                            <w:textDirection w:val="btLr"/>
                          </w:pPr>
                        </w:p>
                      </w:txbxContent>
                    </v:textbox>
                  </v:rect>
                  <v:shape id="Text Box 23" o:spid="_x0000_s1046" type="#_x0000_t202" style="position:absolute;left:23088;top:15767;width:11100;height:5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" filled="f" stroked="f">
                    <v:textbox inset=".21111mm,.21111mm,.21111mm,.21111mm">
                      <w:txbxContent>
                        <w:p w14:paraId="0751922C" w14:textId="77777777" w:rsidR="00707FCB" w:rsidRDefault="001E1045">
                          <w:pPr>
                            <w:spacing w:line="215" w:lineRule="auto"/>
                            <w:jc w:val="center"/>
                            <w:textDirection w:val="btLr"/>
                          </w:pPr>
                          <w:r>
                            <w:rPr>
                              <w:rFonts w:ascii="Calibri" w:eastAsia="Calibri" w:hAnsi="Calibri" w:cs="Calibri"/>
                              <w:color w:val="000000"/>
                              <w:sz w:val="24"/>
                            </w:rPr>
                            <w:t>4 x Freelance Music Tutors</w:t>
                          </w:r>
                        </w:p>
                      </w:txbxContent>
                    </v:textbox>
                  </v:shape>
                  <v:rect id="Rectangle 24" o:spid="_x0000_s1047" style="position:absolute;left:36519;top:15767;width:11099;height:5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" fillcolor="#4372c3" strokecolor="white [3201]" strokeweight="1.5pt">
                    <v:stroke startarrowwidth="narrow" startarrowlength="short" endarrowwidth="narrow" endarrowlength="short"/>
                    <v:textbox inset="2.53958mm,2.53958mm,2.53958mm,2.53958mm">
                      <w:txbxContent>
                        <w:p w14:paraId="350CB68C" w14:textId="77777777" w:rsidR="00707FCB" w:rsidRDefault="00707FCB">
                          <w:pPr>
                            <w:textDirection w:val="btLr"/>
                          </w:pPr>
                        </w:p>
                      </w:txbxContent>
                    </v:textbox>
                  </v:rect>
                  <v:shape id="Text Box 25" o:spid="_x0000_s1048" type="#_x0000_t202" style="position:absolute;left:36519;top:15767;width:11099;height:5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" filled="f" stroked="f">
                    <v:textbox inset=".21111mm,.21111mm,.21111mm,.21111mm">
                      <w:txbxContent>
                        <w:p w14:paraId="4E70B824" w14:textId="77777777" w:rsidR="00707FCB" w:rsidRDefault="001E1045">
                          <w:pPr>
                            <w:spacing w:line="215" w:lineRule="auto"/>
                            <w:jc w:val="center"/>
                            <w:textDirection w:val="btLr"/>
                          </w:pPr>
                          <w:r>
                            <w:rPr>
                              <w:rFonts w:ascii="Calibri" w:eastAsia="Calibri" w:hAnsi="Calibri" w:cs="Calibri"/>
                              <w:color w:val="000000"/>
                              <w:sz w:val="24"/>
                            </w:rPr>
                            <w:t>Project Manager (Club Soda)</w:t>
                          </w:r>
                        </w:p>
                      </w:txbxContent>
                    </v:textbox>
                  </v:shape>
                </v:group>
                <w10:anchorlock/>
              </v:group>
            </w:pict>
          </mc:Fallback>
        </mc:AlternateContent>
      </w:r>
      <w:r>
        <w:rPr>
          <w:noProof/>
        </w:rPr>
        <mc:AlternateContent>
          <mc:Choice Requires="wpg">
            <w:drawing>
              <wp:anchor distT="0" distB="0" distL="114300" distR="114300" simplePos="0" relativeHeight="251658240" behindDoc="0" locked="0" layoutInCell="1" hidden="0" allowOverlap="1" wp14:anchorId="5A966658" wp14:editId="56E123B8">
                <wp:simplePos x="0" y="0"/>
                <wp:positionH relativeFrom="column">
                  <wp:posOffset>4902200</wp:posOffset>
                </wp:positionH>
                <wp:positionV relativeFrom="paragraph">
                  <wp:posOffset>2159000</wp:posOffset>
                </wp:positionV>
                <wp:extent cx="12700" cy="462987"/>
                <wp:effectExtent l="0" t="0" r="0" b="0"/>
                <wp:wrapNone/>
                <wp:docPr id="26" name="Straight Arrow Connector 26"/>
                <wp:cNvGraphicFramePr/>
                <a:graphic xmlns:a="http://schemas.openxmlformats.org/drawingml/2006/main">
                  <a:graphicData uri="http://schemas.microsoft.com/office/word/2010/wordprocessingShape">
                    <wps:wsp>
                      <wps:cNvCnPr/>
                      <wps:spPr>
                        <a:xfrm>
                          <a:off x="5346000" y="3548507"/>
                          <a:ext cx="0" cy="462987"/>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4902200</wp:posOffset>
                </wp:positionH>
                <wp:positionV relativeFrom="paragraph">
                  <wp:posOffset>2159000</wp:posOffset>
                </wp:positionV>
                <wp:extent cx="12700" cy="462987"/>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0" cy="462987"/>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6243D50" wp14:editId="0750D605">
                <wp:simplePos x="0" y="0"/>
                <wp:positionH relativeFrom="column">
                  <wp:posOffset>3695700</wp:posOffset>
                </wp:positionH>
                <wp:positionV relativeFrom="paragraph">
                  <wp:posOffset>2616200</wp:posOffset>
                </wp:positionV>
                <wp:extent cx="1215342" cy="127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4738329" y="3780000"/>
                          <a:ext cx="1215342"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3695700</wp:posOffset>
                </wp:positionH>
                <wp:positionV relativeFrom="paragraph">
                  <wp:posOffset>2616200</wp:posOffset>
                </wp:positionV>
                <wp:extent cx="1215342" cy="12700"/>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215342" cy="12700"/>
                        </a:xfrm>
                        <a:prstGeom prst="rect"/>
                        <a:ln/>
                      </pic:spPr>
                    </pic:pic>
                  </a:graphicData>
                </a:graphic>
              </wp:anchor>
            </w:drawing>
          </mc:Fallback>
        </mc:AlternateContent>
      </w:r>
    </w:p>
    <w:p w14:paraId="08233CF3" w14:textId="77777777" w:rsidR="00707FCB" w:rsidRDefault="001E1045">
      <w:pPr>
        <w:pStyle w:val="Title"/>
        <w:jc w:val="left"/>
        <w:rPr>
          <w:rFonts w:ascii="Helvetica Neue" w:eastAsia="Helvetica Neue" w:hAnsi="Helvetica Neue" w:cs="Helvetica Neue"/>
          <w:sz w:val="40"/>
          <w:szCs w:val="40"/>
        </w:rPr>
      </w:pPr>
      <w:r>
        <w:rPr>
          <w:rFonts w:ascii="Helvetica Neue" w:eastAsia="Helvetica Neue" w:hAnsi="Helvetica Neue" w:cs="Helvetica Neue"/>
          <w:sz w:val="40"/>
          <w:szCs w:val="40"/>
        </w:rPr>
        <w:lastRenderedPageBreak/>
        <w:t xml:space="preserve">PERSON SPECIFICATION                         </w:t>
      </w:r>
      <w:r>
        <w:rPr>
          <w:rFonts w:ascii="Verdana" w:eastAsia="Verdana" w:hAnsi="Verdana" w:cs="Verdana"/>
          <w:noProof/>
        </w:rPr>
        <w:drawing>
          <wp:inline distT="0" distB="0" distL="0" distR="0" wp14:anchorId="432F3AE2" wp14:editId="05F2CB5E">
            <wp:extent cx="1051240" cy="787400"/>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51240" cy="787400"/>
                    </a:xfrm>
                    <a:prstGeom prst="rect">
                      <a:avLst/>
                    </a:prstGeom>
                    <a:ln/>
                  </pic:spPr>
                </pic:pic>
              </a:graphicData>
            </a:graphic>
          </wp:inline>
        </w:drawing>
      </w:r>
    </w:p>
    <w:p w14:paraId="4AE5DFA3" w14:textId="77777777" w:rsidR="00707FCB" w:rsidRDefault="001E1045">
      <w:pPr>
        <w:tabs>
          <w:tab w:val="left" w:pos="-720"/>
          <w:tab w:val="left" w:pos="0"/>
          <w:tab w:val="left" w:pos="720"/>
          <w:tab w:val="left" w:pos="1440"/>
          <w:tab w:val="left" w:pos="2160"/>
        </w:tabs>
        <w:ind w:left="2880" w:hanging="2880"/>
        <w:rPr>
          <w:rFonts w:ascii="Helvetica Neue" w:eastAsia="Helvetica Neue" w:hAnsi="Helvetica Neue" w:cs="Helvetica Neue"/>
          <w:b/>
          <w:i/>
          <w:sz w:val="32"/>
          <w:szCs w:val="32"/>
          <w:u w:val="single"/>
        </w:rPr>
      </w:pPr>
      <w:r>
        <w:rPr>
          <w:rFonts w:ascii="Helvetica Neue" w:eastAsia="Helvetica Neue" w:hAnsi="Helvetica Neue" w:cs="Helvetica Neue"/>
          <w:b/>
          <w:sz w:val="32"/>
          <w:szCs w:val="32"/>
        </w:rPr>
        <w:t>Project Manager</w:t>
      </w:r>
    </w:p>
    <w:p w14:paraId="6FC1543E" w14:textId="77777777" w:rsidR="00707FCB" w:rsidRDefault="00707FCB">
      <w:pPr>
        <w:pStyle w:val="Subtitle"/>
        <w:jc w:val="left"/>
        <w:rPr>
          <w:rFonts w:ascii="Helvetica Neue" w:eastAsia="Helvetica Neue" w:hAnsi="Helvetica Neue" w:cs="Helvetica Neue"/>
          <w:sz w:val="16"/>
          <w:szCs w:val="16"/>
        </w:rPr>
      </w:pPr>
    </w:p>
    <w:tbl>
      <w:tblPr>
        <w:tblStyle w:val="a"/>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8788"/>
      </w:tblGrid>
      <w:tr w:rsidR="00707FCB" w14:paraId="641E4925" w14:textId="77777777">
        <w:trPr>
          <w:trHeight w:val="380"/>
          <w:jc w:val="center"/>
        </w:trPr>
        <w:tc>
          <w:tcPr>
            <w:tcW w:w="9776" w:type="dxa"/>
            <w:gridSpan w:val="2"/>
            <w:shd w:val="clear" w:color="auto" w:fill="DAEEF3"/>
            <w:vAlign w:val="center"/>
          </w:tcPr>
          <w:p w14:paraId="66C9BB2B" w14:textId="77777777" w:rsidR="00707FCB" w:rsidRDefault="00707FCB">
            <w:pPr>
              <w:pStyle w:val="Heading3"/>
              <w:jc w:val="center"/>
            </w:pPr>
          </w:p>
        </w:tc>
      </w:tr>
      <w:tr w:rsidR="00707FCB" w14:paraId="1CACA418" w14:textId="77777777">
        <w:trPr>
          <w:jc w:val="center"/>
        </w:trPr>
        <w:tc>
          <w:tcPr>
            <w:tcW w:w="9776" w:type="dxa"/>
            <w:gridSpan w:val="2"/>
          </w:tcPr>
          <w:p w14:paraId="78E8F930" w14:textId="77777777" w:rsidR="00707FCB" w:rsidRDefault="001E1045">
            <w:pPr>
              <w:spacing w:before="240" w:after="20"/>
              <w:rPr>
                <w:b/>
                <w:sz w:val="24"/>
                <w:szCs w:val="24"/>
              </w:rPr>
            </w:pPr>
            <w:r>
              <w:rPr>
                <w:rFonts w:ascii="Helvetica Neue" w:eastAsia="Helvetica Neue" w:hAnsi="Helvetica Neue" w:cs="Helvetica Neue"/>
                <w:b/>
                <w:sz w:val="24"/>
                <w:szCs w:val="24"/>
              </w:rPr>
              <w:t>Skills and Abilities</w:t>
            </w:r>
          </w:p>
        </w:tc>
      </w:tr>
      <w:tr w:rsidR="00707FCB" w14:paraId="4F0C5FCD" w14:textId="77777777" w:rsidTr="00F2469C">
        <w:trPr>
          <w:jc w:val="center"/>
        </w:trPr>
        <w:tc>
          <w:tcPr>
            <w:tcW w:w="988" w:type="dxa"/>
            <w:vAlign w:val="center"/>
          </w:tcPr>
          <w:p w14:paraId="261FF7B9" w14:textId="77777777" w:rsidR="00707FCB" w:rsidRDefault="001E1045">
            <w:pPr>
              <w:tabs>
                <w:tab w:val="left" w:pos="1260"/>
              </w:tabs>
              <w:ind w:left="360"/>
              <w:jc w:val="right"/>
              <w:rPr>
                <w:sz w:val="24"/>
                <w:szCs w:val="24"/>
              </w:rPr>
            </w:pPr>
            <w:r>
              <w:rPr>
                <w:sz w:val="24"/>
                <w:szCs w:val="24"/>
              </w:rPr>
              <w:t>1.</w:t>
            </w:r>
          </w:p>
        </w:tc>
        <w:tc>
          <w:tcPr>
            <w:tcW w:w="8788" w:type="dxa"/>
            <w:vAlign w:val="center"/>
          </w:tcPr>
          <w:p w14:paraId="336F473B" w14:textId="77777777" w:rsidR="00707FCB" w:rsidRDefault="001E1045">
            <w:pPr>
              <w:tabs>
                <w:tab w:val="left" w:pos="1260"/>
              </w:tabs>
              <w:rPr>
                <w:sz w:val="24"/>
                <w:szCs w:val="24"/>
              </w:rPr>
            </w:pPr>
            <w:r>
              <w:rPr>
                <w:rFonts w:ascii="Helvetica Neue" w:eastAsia="Helvetica Neue" w:hAnsi="Helvetica Neue" w:cs="Helvetica Neue"/>
                <w:sz w:val="24"/>
                <w:szCs w:val="24"/>
              </w:rPr>
              <w:t>Ability to communicate effectively with a wide range of people at all levels using a variety of methods</w:t>
            </w:r>
          </w:p>
        </w:tc>
      </w:tr>
      <w:tr w:rsidR="00707FCB" w14:paraId="72ED4BEA" w14:textId="77777777" w:rsidTr="00F2469C">
        <w:trPr>
          <w:jc w:val="center"/>
        </w:trPr>
        <w:tc>
          <w:tcPr>
            <w:tcW w:w="988" w:type="dxa"/>
            <w:vAlign w:val="center"/>
          </w:tcPr>
          <w:p w14:paraId="28C40C3F" w14:textId="77777777" w:rsidR="00707FCB" w:rsidRDefault="001E1045">
            <w:pPr>
              <w:tabs>
                <w:tab w:val="left" w:pos="1260"/>
              </w:tabs>
              <w:ind w:left="360"/>
              <w:jc w:val="right"/>
              <w:rPr>
                <w:sz w:val="24"/>
                <w:szCs w:val="24"/>
              </w:rPr>
            </w:pPr>
            <w:r>
              <w:rPr>
                <w:sz w:val="24"/>
                <w:szCs w:val="24"/>
              </w:rPr>
              <w:t>2.</w:t>
            </w:r>
          </w:p>
        </w:tc>
        <w:tc>
          <w:tcPr>
            <w:tcW w:w="8788" w:type="dxa"/>
            <w:vAlign w:val="center"/>
          </w:tcPr>
          <w:p w14:paraId="04169F63" w14:textId="77777777" w:rsidR="00707FCB" w:rsidRDefault="001E1045">
            <w:pPr>
              <w:tabs>
                <w:tab w:val="left" w:pos="1260"/>
              </w:tabs>
              <w:rPr>
                <w:sz w:val="24"/>
                <w:szCs w:val="24"/>
              </w:rPr>
            </w:pPr>
            <w:r>
              <w:rPr>
                <w:rFonts w:ascii="Helvetica Neue" w:eastAsia="Helvetica Neue" w:hAnsi="Helvetica Neue" w:cs="Helvetica Neue"/>
                <w:sz w:val="24"/>
                <w:szCs w:val="24"/>
              </w:rPr>
              <w:t>Ability to organise own workload, be able to work under pressure and to work to deadlines</w:t>
            </w:r>
          </w:p>
        </w:tc>
      </w:tr>
      <w:tr w:rsidR="00707FCB" w14:paraId="2E97B043" w14:textId="77777777" w:rsidTr="00F2469C">
        <w:trPr>
          <w:jc w:val="center"/>
        </w:trPr>
        <w:tc>
          <w:tcPr>
            <w:tcW w:w="988" w:type="dxa"/>
            <w:vAlign w:val="center"/>
          </w:tcPr>
          <w:p w14:paraId="14863DA2" w14:textId="77777777" w:rsidR="00707FCB" w:rsidRDefault="001E1045">
            <w:pPr>
              <w:tabs>
                <w:tab w:val="left" w:pos="1260"/>
              </w:tabs>
              <w:ind w:left="360"/>
              <w:jc w:val="right"/>
              <w:rPr>
                <w:sz w:val="24"/>
                <w:szCs w:val="24"/>
              </w:rPr>
            </w:pPr>
            <w:r>
              <w:rPr>
                <w:sz w:val="24"/>
                <w:szCs w:val="24"/>
              </w:rPr>
              <w:t>3.</w:t>
            </w:r>
          </w:p>
        </w:tc>
        <w:tc>
          <w:tcPr>
            <w:tcW w:w="8788" w:type="dxa"/>
            <w:vAlign w:val="center"/>
          </w:tcPr>
          <w:p w14:paraId="7CF7196F" w14:textId="77777777" w:rsidR="00707FCB" w:rsidRDefault="001E1045">
            <w:pPr>
              <w:tabs>
                <w:tab w:val="left" w:pos="1260"/>
              </w:tabs>
              <w:rPr>
                <w:sz w:val="24"/>
                <w:szCs w:val="24"/>
              </w:rPr>
            </w:pPr>
            <w:r>
              <w:rPr>
                <w:rFonts w:ascii="Helvetica Neue" w:eastAsia="Helvetica Neue" w:hAnsi="Helvetica Neue" w:cs="Helvetica Neue"/>
                <w:sz w:val="24"/>
                <w:szCs w:val="24"/>
              </w:rPr>
              <w:t>Ability to set up and co-ordinate a community based project</w:t>
            </w:r>
          </w:p>
        </w:tc>
      </w:tr>
      <w:tr w:rsidR="00707FCB" w14:paraId="7B6CB959" w14:textId="77777777" w:rsidTr="00F2469C">
        <w:trPr>
          <w:jc w:val="center"/>
        </w:trPr>
        <w:tc>
          <w:tcPr>
            <w:tcW w:w="988" w:type="dxa"/>
            <w:vAlign w:val="center"/>
          </w:tcPr>
          <w:p w14:paraId="0C51B46A" w14:textId="77777777" w:rsidR="00707FCB" w:rsidRDefault="001E1045">
            <w:pPr>
              <w:tabs>
                <w:tab w:val="left" w:pos="1260"/>
              </w:tabs>
              <w:ind w:left="360"/>
              <w:jc w:val="right"/>
              <w:rPr>
                <w:sz w:val="24"/>
                <w:szCs w:val="24"/>
              </w:rPr>
            </w:pPr>
            <w:r>
              <w:rPr>
                <w:sz w:val="24"/>
                <w:szCs w:val="24"/>
              </w:rPr>
              <w:t>4.</w:t>
            </w:r>
          </w:p>
        </w:tc>
        <w:tc>
          <w:tcPr>
            <w:tcW w:w="8788" w:type="dxa"/>
            <w:vAlign w:val="center"/>
          </w:tcPr>
          <w:p w14:paraId="3582F138" w14:textId="77777777" w:rsidR="00707FCB" w:rsidRDefault="001E1045">
            <w:pPr>
              <w:tabs>
                <w:tab w:val="left" w:pos="1260"/>
              </w:tabs>
              <w:rPr>
                <w:sz w:val="24"/>
                <w:szCs w:val="24"/>
              </w:rPr>
            </w:pPr>
            <w:r>
              <w:rPr>
                <w:rFonts w:ascii="Helvetica Neue" w:eastAsia="Helvetica Neue" w:hAnsi="Helvetica Neue" w:cs="Helvetica Neue"/>
                <w:sz w:val="24"/>
                <w:szCs w:val="24"/>
              </w:rPr>
              <w:t>Ability to respect and promote a person’s right to make informed decisions/choice without influence</w:t>
            </w:r>
          </w:p>
        </w:tc>
      </w:tr>
      <w:tr w:rsidR="00707FCB" w14:paraId="58D45B42" w14:textId="77777777" w:rsidTr="00F2469C">
        <w:trPr>
          <w:jc w:val="center"/>
        </w:trPr>
        <w:tc>
          <w:tcPr>
            <w:tcW w:w="988" w:type="dxa"/>
            <w:vAlign w:val="center"/>
          </w:tcPr>
          <w:p w14:paraId="150F7A87" w14:textId="77777777" w:rsidR="00707FCB" w:rsidRDefault="001E1045">
            <w:pPr>
              <w:tabs>
                <w:tab w:val="left" w:pos="1260"/>
              </w:tabs>
              <w:ind w:left="360"/>
              <w:jc w:val="right"/>
              <w:rPr>
                <w:sz w:val="24"/>
                <w:szCs w:val="24"/>
              </w:rPr>
            </w:pPr>
            <w:r>
              <w:rPr>
                <w:sz w:val="24"/>
                <w:szCs w:val="24"/>
              </w:rPr>
              <w:t>5.</w:t>
            </w:r>
          </w:p>
        </w:tc>
        <w:tc>
          <w:tcPr>
            <w:tcW w:w="8788" w:type="dxa"/>
            <w:vAlign w:val="center"/>
          </w:tcPr>
          <w:p w14:paraId="0DDC55CD" w14:textId="0BBDBC03" w:rsidR="00707FCB" w:rsidRDefault="00643B89">
            <w:pPr>
              <w:tabs>
                <w:tab w:val="left" w:pos="1260"/>
              </w:tabs>
              <w:rPr>
                <w:rFonts w:ascii="Helvetica Neue" w:eastAsia="Helvetica Neue" w:hAnsi="Helvetica Neue" w:cs="Helvetica Neue"/>
                <w:sz w:val="24"/>
                <w:szCs w:val="24"/>
                <w:highlight w:val="yellow"/>
              </w:rPr>
            </w:pPr>
            <w:r>
              <w:rPr>
                <w:rFonts w:ascii="Helvetica Neue" w:eastAsia="Helvetica Neue" w:hAnsi="Helvetica Neue" w:cs="Helvetica Neue"/>
                <w:sz w:val="24"/>
                <w:szCs w:val="24"/>
              </w:rPr>
              <w:t>Computer skills and competence</w:t>
            </w:r>
            <w:r w:rsidR="00F2469C" w:rsidRPr="00F2469C">
              <w:rPr>
                <w:rFonts w:ascii="Helvetica Neue" w:eastAsia="Helvetica Neue" w:hAnsi="Helvetica Neue" w:cs="Helvetica Neue"/>
                <w:sz w:val="24"/>
                <w:szCs w:val="24"/>
              </w:rPr>
              <w:t xml:space="preserve"> us</w:t>
            </w:r>
            <w:r>
              <w:rPr>
                <w:rFonts w:ascii="Helvetica Neue" w:eastAsia="Helvetica Neue" w:hAnsi="Helvetica Neue" w:cs="Helvetica Neue"/>
                <w:sz w:val="24"/>
                <w:szCs w:val="24"/>
              </w:rPr>
              <w:t>ing</w:t>
            </w:r>
            <w:r w:rsidR="00F2469C">
              <w:rPr>
                <w:rFonts w:ascii="Helvetica Neue" w:eastAsia="Helvetica Neue" w:hAnsi="Helvetica Neue" w:cs="Helvetica Neue"/>
                <w:sz w:val="24"/>
                <w:szCs w:val="24"/>
              </w:rPr>
              <w:t xml:space="preserve"> Microsoft Word and Excel</w:t>
            </w:r>
          </w:p>
        </w:tc>
      </w:tr>
      <w:tr w:rsidR="00707FCB" w14:paraId="34A96B13" w14:textId="77777777" w:rsidTr="00F2469C">
        <w:trPr>
          <w:jc w:val="center"/>
        </w:trPr>
        <w:tc>
          <w:tcPr>
            <w:tcW w:w="988" w:type="dxa"/>
            <w:vAlign w:val="center"/>
          </w:tcPr>
          <w:p w14:paraId="65BDDF3F" w14:textId="77777777" w:rsidR="00707FCB" w:rsidRDefault="001E1045">
            <w:pPr>
              <w:tabs>
                <w:tab w:val="left" w:pos="1260"/>
              </w:tabs>
              <w:ind w:left="360"/>
              <w:jc w:val="right"/>
              <w:rPr>
                <w:sz w:val="24"/>
                <w:szCs w:val="24"/>
              </w:rPr>
            </w:pPr>
            <w:r>
              <w:rPr>
                <w:sz w:val="24"/>
                <w:szCs w:val="24"/>
              </w:rPr>
              <w:t>6.</w:t>
            </w:r>
          </w:p>
        </w:tc>
        <w:tc>
          <w:tcPr>
            <w:tcW w:w="8788" w:type="dxa"/>
            <w:vAlign w:val="center"/>
          </w:tcPr>
          <w:p w14:paraId="402A5FC9" w14:textId="2D2FC63D" w:rsidR="00707FCB" w:rsidRDefault="00643B89">
            <w:pPr>
              <w:tabs>
                <w:tab w:val="left" w:pos="1260"/>
              </w:tabs>
              <w:rPr>
                <w:rFonts w:ascii="Helvetica Neue" w:eastAsia="Helvetica Neue" w:hAnsi="Helvetica Neue" w:cs="Helvetica Neue"/>
                <w:sz w:val="24"/>
                <w:szCs w:val="24"/>
                <w:highlight w:val="yellow"/>
              </w:rPr>
            </w:pPr>
            <w:bookmarkStart w:id="1" w:name="_gjdgxs" w:colFirst="0" w:colLast="0"/>
            <w:bookmarkEnd w:id="1"/>
            <w:r>
              <w:rPr>
                <w:rFonts w:ascii="Helvetica Neue" w:eastAsia="Helvetica Neue" w:hAnsi="Helvetica Neue" w:cs="Helvetica Neue"/>
                <w:sz w:val="24"/>
                <w:szCs w:val="24"/>
              </w:rPr>
              <w:t>skills in promoting projects in line with current social media trends and practices</w:t>
            </w:r>
          </w:p>
        </w:tc>
      </w:tr>
      <w:tr w:rsidR="00707FCB" w14:paraId="06DF911A" w14:textId="77777777">
        <w:trPr>
          <w:jc w:val="center"/>
        </w:trPr>
        <w:tc>
          <w:tcPr>
            <w:tcW w:w="9776" w:type="dxa"/>
            <w:gridSpan w:val="2"/>
          </w:tcPr>
          <w:p w14:paraId="627D9590" w14:textId="77777777" w:rsidR="00707FCB" w:rsidRDefault="001E1045">
            <w:pPr>
              <w:pStyle w:val="Heading3"/>
              <w:spacing w:before="240" w:after="20"/>
              <w:rPr>
                <w:sz w:val="24"/>
                <w:szCs w:val="24"/>
              </w:rPr>
            </w:pPr>
            <w:r>
              <w:rPr>
                <w:rFonts w:ascii="Helvetica Neue" w:eastAsia="Helvetica Neue" w:hAnsi="Helvetica Neue" w:cs="Helvetica Neue"/>
                <w:sz w:val="24"/>
                <w:szCs w:val="24"/>
              </w:rPr>
              <w:t>Knowledge / Experience</w:t>
            </w:r>
          </w:p>
        </w:tc>
      </w:tr>
      <w:tr w:rsidR="00F2469C" w14:paraId="4746A4A2" w14:textId="77777777" w:rsidTr="00F2469C">
        <w:trPr>
          <w:trHeight w:val="20"/>
          <w:jc w:val="center"/>
        </w:trPr>
        <w:tc>
          <w:tcPr>
            <w:tcW w:w="988" w:type="dxa"/>
            <w:vAlign w:val="center"/>
          </w:tcPr>
          <w:p w14:paraId="49CE597A" w14:textId="0448A105" w:rsidR="00F2469C" w:rsidRDefault="00F2469C" w:rsidP="00F2469C">
            <w:pPr>
              <w:ind w:left="360"/>
              <w:jc w:val="right"/>
              <w:rPr>
                <w:sz w:val="24"/>
                <w:szCs w:val="24"/>
              </w:rPr>
            </w:pPr>
            <w:r>
              <w:rPr>
                <w:sz w:val="24"/>
              </w:rPr>
              <w:t>1.</w:t>
            </w:r>
          </w:p>
        </w:tc>
        <w:tc>
          <w:tcPr>
            <w:tcW w:w="8788" w:type="dxa"/>
            <w:vAlign w:val="center"/>
          </w:tcPr>
          <w:p w14:paraId="0C4B7EA8" w14:textId="77777777" w:rsidR="00F2469C" w:rsidRDefault="00F2469C" w:rsidP="00F2469C">
            <w:pPr>
              <w:rPr>
                <w:rFonts w:ascii="Helvetica Neue" w:eastAsia="Helvetica Neue" w:hAnsi="Helvetica Neue" w:cs="Helvetica Neue"/>
                <w:sz w:val="24"/>
                <w:szCs w:val="24"/>
              </w:rPr>
            </w:pPr>
            <w:r>
              <w:rPr>
                <w:rFonts w:ascii="Helvetica Neue" w:eastAsia="Helvetica Neue" w:hAnsi="Helvetica Neue" w:cs="Helvetica Neue"/>
                <w:sz w:val="24"/>
                <w:szCs w:val="24"/>
              </w:rPr>
              <w:t>Proven experience of managing projects of similar complexity</w:t>
            </w:r>
          </w:p>
        </w:tc>
      </w:tr>
      <w:tr w:rsidR="00F2469C" w14:paraId="6F563711" w14:textId="77777777" w:rsidTr="00F2469C">
        <w:trPr>
          <w:trHeight w:val="20"/>
          <w:jc w:val="center"/>
        </w:trPr>
        <w:tc>
          <w:tcPr>
            <w:tcW w:w="988" w:type="dxa"/>
            <w:vAlign w:val="center"/>
          </w:tcPr>
          <w:p w14:paraId="7C26BE21" w14:textId="0BA4FFC1" w:rsidR="00F2469C" w:rsidRDefault="00F2469C" w:rsidP="00F2469C">
            <w:pPr>
              <w:ind w:left="360"/>
              <w:jc w:val="right"/>
              <w:rPr>
                <w:sz w:val="24"/>
                <w:szCs w:val="24"/>
              </w:rPr>
            </w:pPr>
            <w:r>
              <w:rPr>
                <w:sz w:val="24"/>
              </w:rPr>
              <w:t xml:space="preserve"> 2.</w:t>
            </w:r>
          </w:p>
        </w:tc>
        <w:tc>
          <w:tcPr>
            <w:tcW w:w="8788" w:type="dxa"/>
            <w:vAlign w:val="center"/>
          </w:tcPr>
          <w:p w14:paraId="7558EBAD" w14:textId="77777777" w:rsidR="00F2469C" w:rsidRDefault="00F2469C" w:rsidP="00F2469C">
            <w:pPr>
              <w:rPr>
                <w:rFonts w:ascii="Helvetica Neue" w:eastAsia="Helvetica Neue" w:hAnsi="Helvetica Neue" w:cs="Helvetica Neue"/>
                <w:sz w:val="24"/>
                <w:szCs w:val="24"/>
              </w:rPr>
            </w:pPr>
            <w:r>
              <w:rPr>
                <w:rFonts w:ascii="Helvetica Neue" w:eastAsia="Helvetica Neue" w:hAnsi="Helvetica Neue" w:cs="Helvetica Neue"/>
                <w:sz w:val="24"/>
                <w:szCs w:val="24"/>
              </w:rPr>
              <w:t>An understanding of the operation of the public, private and voluntary sector</w:t>
            </w:r>
          </w:p>
        </w:tc>
      </w:tr>
      <w:tr w:rsidR="00F2469C" w14:paraId="0BCF70D8" w14:textId="77777777" w:rsidTr="00F2469C">
        <w:trPr>
          <w:trHeight w:val="20"/>
          <w:jc w:val="center"/>
        </w:trPr>
        <w:tc>
          <w:tcPr>
            <w:tcW w:w="988" w:type="dxa"/>
            <w:vAlign w:val="center"/>
          </w:tcPr>
          <w:p w14:paraId="598B84AE" w14:textId="5D40E5CD" w:rsidR="00F2469C" w:rsidRDefault="00F2469C" w:rsidP="00F2469C">
            <w:pPr>
              <w:ind w:left="360"/>
              <w:jc w:val="right"/>
              <w:rPr>
                <w:sz w:val="24"/>
                <w:szCs w:val="24"/>
              </w:rPr>
            </w:pPr>
            <w:r>
              <w:rPr>
                <w:sz w:val="24"/>
              </w:rPr>
              <w:t>3.</w:t>
            </w:r>
          </w:p>
        </w:tc>
        <w:tc>
          <w:tcPr>
            <w:tcW w:w="8788" w:type="dxa"/>
            <w:vAlign w:val="center"/>
          </w:tcPr>
          <w:p w14:paraId="586DEAA4" w14:textId="77777777" w:rsidR="00F2469C" w:rsidRDefault="00F2469C" w:rsidP="00F2469C">
            <w:pPr>
              <w:rPr>
                <w:sz w:val="24"/>
                <w:szCs w:val="24"/>
              </w:rPr>
            </w:pPr>
            <w:r>
              <w:rPr>
                <w:rFonts w:ascii="Helvetica Neue" w:eastAsia="Helvetica Neue" w:hAnsi="Helvetica Neue" w:cs="Helvetica Neue"/>
                <w:sz w:val="24"/>
                <w:szCs w:val="24"/>
              </w:rPr>
              <w:t>An understanding of discrimination and disability issues, and has experience of equal opportunities practice</w:t>
            </w:r>
          </w:p>
        </w:tc>
      </w:tr>
      <w:tr w:rsidR="00F2469C" w14:paraId="3820F48B" w14:textId="77777777" w:rsidTr="00F2469C">
        <w:trPr>
          <w:trHeight w:val="20"/>
          <w:jc w:val="center"/>
        </w:trPr>
        <w:tc>
          <w:tcPr>
            <w:tcW w:w="988" w:type="dxa"/>
            <w:vAlign w:val="center"/>
          </w:tcPr>
          <w:p w14:paraId="3028CB16" w14:textId="6FEDCB17" w:rsidR="00F2469C" w:rsidRDefault="00F2469C" w:rsidP="00F2469C">
            <w:pPr>
              <w:jc w:val="right"/>
              <w:rPr>
                <w:sz w:val="24"/>
                <w:szCs w:val="24"/>
              </w:rPr>
            </w:pPr>
            <w:r>
              <w:rPr>
                <w:sz w:val="24"/>
              </w:rPr>
              <w:t>4.</w:t>
            </w:r>
          </w:p>
        </w:tc>
        <w:tc>
          <w:tcPr>
            <w:tcW w:w="8788" w:type="dxa"/>
            <w:vAlign w:val="center"/>
          </w:tcPr>
          <w:p w14:paraId="2803E2CF" w14:textId="77777777" w:rsidR="00F2469C" w:rsidRDefault="00F2469C" w:rsidP="00F2469C">
            <w:pPr>
              <w:rPr>
                <w:sz w:val="24"/>
                <w:szCs w:val="24"/>
              </w:rPr>
            </w:pPr>
            <w:r>
              <w:rPr>
                <w:rFonts w:ascii="Helvetica Neue" w:eastAsia="Helvetica Neue" w:hAnsi="Helvetica Neue" w:cs="Helvetica Neue"/>
                <w:sz w:val="24"/>
                <w:szCs w:val="24"/>
              </w:rPr>
              <w:t>Knowledge of the purpose and practice of voluntary work</w:t>
            </w:r>
          </w:p>
        </w:tc>
      </w:tr>
      <w:tr w:rsidR="00F2469C" w14:paraId="26BD1CA2" w14:textId="77777777" w:rsidTr="00F2469C">
        <w:trPr>
          <w:trHeight w:val="20"/>
          <w:jc w:val="center"/>
        </w:trPr>
        <w:tc>
          <w:tcPr>
            <w:tcW w:w="988" w:type="dxa"/>
            <w:vAlign w:val="center"/>
          </w:tcPr>
          <w:p w14:paraId="63524E10" w14:textId="45CC1602" w:rsidR="00F2469C" w:rsidRDefault="00F2469C" w:rsidP="00F2469C">
            <w:pPr>
              <w:tabs>
                <w:tab w:val="left" w:pos="1260"/>
              </w:tabs>
              <w:ind w:left="360"/>
              <w:jc w:val="right"/>
              <w:rPr>
                <w:sz w:val="24"/>
                <w:szCs w:val="24"/>
              </w:rPr>
            </w:pPr>
            <w:r>
              <w:rPr>
                <w:sz w:val="24"/>
              </w:rPr>
              <w:t>5.</w:t>
            </w:r>
          </w:p>
        </w:tc>
        <w:tc>
          <w:tcPr>
            <w:tcW w:w="8788" w:type="dxa"/>
            <w:vAlign w:val="center"/>
          </w:tcPr>
          <w:p w14:paraId="6789A649" w14:textId="77777777" w:rsidR="00F2469C" w:rsidRDefault="00F2469C" w:rsidP="00F2469C">
            <w:pPr>
              <w:tabs>
                <w:tab w:val="left" w:pos="1260"/>
              </w:tabs>
              <w:rPr>
                <w:sz w:val="24"/>
                <w:szCs w:val="24"/>
              </w:rPr>
            </w:pPr>
            <w:r>
              <w:rPr>
                <w:rFonts w:ascii="Helvetica Neue" w:eastAsia="Helvetica Neue" w:hAnsi="Helvetica Neue" w:cs="Helvetica Neue"/>
                <w:sz w:val="24"/>
                <w:szCs w:val="24"/>
              </w:rPr>
              <w:t>Experience of organising and promoting events</w:t>
            </w:r>
          </w:p>
        </w:tc>
      </w:tr>
      <w:tr w:rsidR="00F2469C" w14:paraId="72B870F4" w14:textId="77777777" w:rsidTr="00F2469C">
        <w:trPr>
          <w:trHeight w:val="20"/>
          <w:jc w:val="center"/>
        </w:trPr>
        <w:tc>
          <w:tcPr>
            <w:tcW w:w="988" w:type="dxa"/>
            <w:vAlign w:val="center"/>
          </w:tcPr>
          <w:p w14:paraId="40002BB9" w14:textId="457BC6AF" w:rsidR="00F2469C" w:rsidRDefault="00F2469C" w:rsidP="00F2469C">
            <w:pPr>
              <w:tabs>
                <w:tab w:val="left" w:pos="1260"/>
              </w:tabs>
              <w:ind w:left="360"/>
              <w:jc w:val="right"/>
              <w:rPr>
                <w:sz w:val="24"/>
                <w:szCs w:val="24"/>
              </w:rPr>
            </w:pPr>
            <w:r>
              <w:rPr>
                <w:sz w:val="24"/>
              </w:rPr>
              <w:t>6.</w:t>
            </w:r>
          </w:p>
        </w:tc>
        <w:tc>
          <w:tcPr>
            <w:tcW w:w="8788" w:type="dxa"/>
            <w:vAlign w:val="center"/>
          </w:tcPr>
          <w:p w14:paraId="619A2CE0" w14:textId="06DE7B64" w:rsidR="00F2469C" w:rsidRDefault="00F2469C" w:rsidP="00F2469C">
            <w:pPr>
              <w:tabs>
                <w:tab w:val="left" w:pos="1260"/>
              </w:tabs>
              <w:rPr>
                <w:rFonts w:ascii="Helvetica Neue" w:eastAsia="Helvetica Neue" w:hAnsi="Helvetica Neue" w:cs="Helvetica Neue"/>
                <w:sz w:val="24"/>
                <w:szCs w:val="24"/>
              </w:rPr>
            </w:pPr>
            <w:r>
              <w:rPr>
                <w:rFonts w:ascii="Helvetica Neue" w:eastAsia="Helvetica Neue" w:hAnsi="Helvetica Neue" w:cs="Helvetica Neue"/>
                <w:sz w:val="24"/>
                <w:szCs w:val="24"/>
              </w:rPr>
              <w:t>Experience of using digital platforms (Instagram, Facebook, Twitter)</w:t>
            </w:r>
          </w:p>
        </w:tc>
      </w:tr>
      <w:tr w:rsidR="00707FCB" w14:paraId="219BF7D9" w14:textId="77777777">
        <w:trPr>
          <w:trHeight w:val="20"/>
          <w:jc w:val="center"/>
        </w:trPr>
        <w:tc>
          <w:tcPr>
            <w:tcW w:w="9776" w:type="dxa"/>
            <w:gridSpan w:val="2"/>
          </w:tcPr>
          <w:p w14:paraId="28D229D7" w14:textId="77777777" w:rsidR="00707FCB" w:rsidRDefault="001E1045">
            <w:pPr>
              <w:pStyle w:val="Heading3"/>
              <w:spacing w:before="240" w:after="20"/>
              <w:rPr>
                <w:sz w:val="24"/>
                <w:szCs w:val="24"/>
              </w:rPr>
            </w:pPr>
            <w:r>
              <w:rPr>
                <w:rFonts w:ascii="Helvetica Neue" w:eastAsia="Helvetica Neue" w:hAnsi="Helvetica Neue" w:cs="Helvetica Neue"/>
                <w:sz w:val="24"/>
                <w:szCs w:val="24"/>
              </w:rPr>
              <w:t>Qualities</w:t>
            </w:r>
          </w:p>
        </w:tc>
      </w:tr>
      <w:tr w:rsidR="00F2469C" w14:paraId="602FE0D5" w14:textId="77777777" w:rsidTr="00F2469C">
        <w:trPr>
          <w:trHeight w:val="367"/>
          <w:jc w:val="center"/>
        </w:trPr>
        <w:tc>
          <w:tcPr>
            <w:tcW w:w="988" w:type="dxa"/>
            <w:vAlign w:val="center"/>
          </w:tcPr>
          <w:p w14:paraId="777FF208" w14:textId="6DDB9B12" w:rsidR="00F2469C" w:rsidRDefault="00F2469C" w:rsidP="00F2469C">
            <w:pPr>
              <w:pStyle w:val="NoSpacing"/>
              <w:jc w:val="right"/>
              <w:rPr>
                <w:szCs w:val="24"/>
              </w:rPr>
            </w:pPr>
            <w:r>
              <w:t>1.</w:t>
            </w:r>
          </w:p>
        </w:tc>
        <w:tc>
          <w:tcPr>
            <w:tcW w:w="8788" w:type="dxa"/>
            <w:vAlign w:val="center"/>
          </w:tcPr>
          <w:p w14:paraId="02751193" w14:textId="77777777" w:rsidR="00F2469C" w:rsidRDefault="00F2469C" w:rsidP="00F2469C">
            <w:pPr>
              <w:keepNext/>
              <w:spacing w:before="20" w:after="20"/>
              <w:rPr>
                <w:sz w:val="24"/>
                <w:szCs w:val="24"/>
              </w:rPr>
            </w:pPr>
            <w:r>
              <w:rPr>
                <w:rFonts w:ascii="Helvetica Neue" w:eastAsia="Helvetica Neue" w:hAnsi="Helvetica Neue" w:cs="Helvetica Neue"/>
                <w:sz w:val="24"/>
                <w:szCs w:val="24"/>
              </w:rPr>
              <w:t>A positive attitude towards the rights, independence, inclusion and choice for people with learning disabilities</w:t>
            </w:r>
          </w:p>
        </w:tc>
      </w:tr>
      <w:tr w:rsidR="00F2469C" w14:paraId="1C24903C" w14:textId="77777777" w:rsidTr="00F2469C">
        <w:trPr>
          <w:jc w:val="center"/>
        </w:trPr>
        <w:tc>
          <w:tcPr>
            <w:tcW w:w="988" w:type="dxa"/>
            <w:vAlign w:val="center"/>
          </w:tcPr>
          <w:p w14:paraId="27D14092" w14:textId="19E50976" w:rsidR="00F2469C" w:rsidRDefault="00F2469C" w:rsidP="00F2469C">
            <w:pPr>
              <w:pStyle w:val="NoSpacing"/>
              <w:jc w:val="right"/>
              <w:rPr>
                <w:szCs w:val="24"/>
              </w:rPr>
            </w:pPr>
            <w:r>
              <w:t>2.</w:t>
            </w:r>
          </w:p>
        </w:tc>
        <w:tc>
          <w:tcPr>
            <w:tcW w:w="8788" w:type="dxa"/>
            <w:vAlign w:val="center"/>
          </w:tcPr>
          <w:p w14:paraId="21A6EED1" w14:textId="393C6910" w:rsidR="00F2469C" w:rsidRDefault="00F2469C" w:rsidP="00F2469C">
            <w:pPr>
              <w:tabs>
                <w:tab w:val="left" w:pos="1260"/>
              </w:tabs>
              <w:rPr>
                <w:sz w:val="24"/>
                <w:szCs w:val="24"/>
              </w:rPr>
            </w:pPr>
            <w:r>
              <w:rPr>
                <w:rFonts w:ascii="Helvetica Neue" w:eastAsia="Helvetica Neue" w:hAnsi="Helvetica Neue" w:cs="Helvetica Neue"/>
                <w:sz w:val="24"/>
                <w:szCs w:val="24"/>
              </w:rPr>
              <w:t xml:space="preserve">A keen interest </w:t>
            </w:r>
            <w:r w:rsidR="00643B89">
              <w:rPr>
                <w:rFonts w:ascii="Helvetica Neue" w:eastAsia="Helvetica Neue" w:hAnsi="Helvetica Neue" w:cs="Helvetica Neue"/>
                <w:sz w:val="24"/>
                <w:szCs w:val="24"/>
              </w:rPr>
              <w:t xml:space="preserve">in </w:t>
            </w:r>
            <w:r>
              <w:rPr>
                <w:rFonts w:ascii="Helvetica Neue" w:eastAsia="Helvetica Neue" w:hAnsi="Helvetica Neue" w:cs="Helvetica Neue"/>
                <w:sz w:val="24"/>
                <w:szCs w:val="24"/>
              </w:rPr>
              <w:t>promoting projects in line with current social media trends and practices</w:t>
            </w:r>
          </w:p>
        </w:tc>
      </w:tr>
      <w:tr w:rsidR="00F2469C" w14:paraId="021034FC" w14:textId="77777777" w:rsidTr="00F2469C">
        <w:trPr>
          <w:jc w:val="center"/>
        </w:trPr>
        <w:tc>
          <w:tcPr>
            <w:tcW w:w="988" w:type="dxa"/>
            <w:vAlign w:val="center"/>
          </w:tcPr>
          <w:p w14:paraId="41BE0C23" w14:textId="4847D442" w:rsidR="00F2469C" w:rsidRDefault="00F2469C" w:rsidP="00F2469C">
            <w:pPr>
              <w:pStyle w:val="NoSpacing"/>
              <w:jc w:val="right"/>
              <w:rPr>
                <w:szCs w:val="24"/>
              </w:rPr>
            </w:pPr>
            <w:r>
              <w:t>3.</w:t>
            </w:r>
          </w:p>
        </w:tc>
        <w:tc>
          <w:tcPr>
            <w:tcW w:w="8788" w:type="dxa"/>
            <w:vAlign w:val="center"/>
          </w:tcPr>
          <w:p w14:paraId="32E4795A" w14:textId="77777777" w:rsidR="00F2469C" w:rsidRDefault="00F2469C" w:rsidP="00F2469C">
            <w:pPr>
              <w:spacing w:before="20" w:after="20"/>
              <w:jc w:val="both"/>
              <w:rPr>
                <w:sz w:val="24"/>
                <w:szCs w:val="24"/>
              </w:rPr>
            </w:pPr>
            <w:r>
              <w:rPr>
                <w:rFonts w:ascii="Helvetica Neue" w:eastAsia="Helvetica Neue" w:hAnsi="Helvetica Neue" w:cs="Helvetica Neue"/>
                <w:sz w:val="24"/>
                <w:szCs w:val="24"/>
              </w:rPr>
              <w:t>Able to work as part of a team, and to take responsibility for planning and completing your own work</w:t>
            </w:r>
          </w:p>
        </w:tc>
      </w:tr>
      <w:tr w:rsidR="00F2469C" w14:paraId="68B2873E" w14:textId="77777777" w:rsidTr="00F2469C">
        <w:trPr>
          <w:jc w:val="center"/>
        </w:trPr>
        <w:tc>
          <w:tcPr>
            <w:tcW w:w="988" w:type="dxa"/>
            <w:vAlign w:val="center"/>
          </w:tcPr>
          <w:p w14:paraId="42CD5F5E" w14:textId="06A6C68A" w:rsidR="00F2469C" w:rsidRDefault="00F2469C" w:rsidP="00F2469C">
            <w:pPr>
              <w:pStyle w:val="NoSpacing"/>
              <w:jc w:val="right"/>
              <w:rPr>
                <w:szCs w:val="24"/>
              </w:rPr>
            </w:pPr>
            <w:r>
              <w:t>4.</w:t>
            </w:r>
          </w:p>
        </w:tc>
        <w:tc>
          <w:tcPr>
            <w:tcW w:w="8788" w:type="dxa"/>
            <w:vAlign w:val="center"/>
          </w:tcPr>
          <w:p w14:paraId="5BD07F5A" w14:textId="77777777" w:rsidR="00F2469C" w:rsidRDefault="00F2469C" w:rsidP="00F2469C">
            <w:pPr>
              <w:spacing w:before="20" w:after="20"/>
              <w:jc w:val="both"/>
              <w:rPr>
                <w:sz w:val="24"/>
                <w:szCs w:val="24"/>
              </w:rPr>
            </w:pPr>
            <w:r>
              <w:rPr>
                <w:rFonts w:ascii="Helvetica Neue" w:eastAsia="Helvetica Neue" w:hAnsi="Helvetica Neue" w:cs="Helvetica Neue"/>
                <w:sz w:val="24"/>
                <w:szCs w:val="24"/>
              </w:rPr>
              <w:t xml:space="preserve">Commitment to the values of diversity and equality </w:t>
            </w:r>
          </w:p>
        </w:tc>
      </w:tr>
      <w:tr w:rsidR="00F2469C" w14:paraId="4414F862" w14:textId="77777777" w:rsidTr="00F2469C">
        <w:trPr>
          <w:jc w:val="center"/>
        </w:trPr>
        <w:tc>
          <w:tcPr>
            <w:tcW w:w="988" w:type="dxa"/>
            <w:vAlign w:val="center"/>
          </w:tcPr>
          <w:p w14:paraId="23FB56C7" w14:textId="471B5873" w:rsidR="00F2469C" w:rsidRDefault="00F2469C" w:rsidP="00F2469C">
            <w:pPr>
              <w:pStyle w:val="NoSpacing"/>
              <w:jc w:val="right"/>
              <w:rPr>
                <w:szCs w:val="24"/>
              </w:rPr>
            </w:pPr>
            <w:r>
              <w:t>5.</w:t>
            </w:r>
          </w:p>
        </w:tc>
        <w:tc>
          <w:tcPr>
            <w:tcW w:w="8788" w:type="dxa"/>
            <w:vAlign w:val="center"/>
          </w:tcPr>
          <w:p w14:paraId="7C3CD06E" w14:textId="77777777" w:rsidR="00F2469C" w:rsidRDefault="00F2469C" w:rsidP="00F2469C">
            <w:pPr>
              <w:spacing w:before="20" w:after="20"/>
              <w:jc w:val="both"/>
              <w:rPr>
                <w:sz w:val="24"/>
                <w:szCs w:val="24"/>
              </w:rPr>
            </w:pPr>
            <w:r>
              <w:rPr>
                <w:rFonts w:ascii="Helvetica Neue" w:eastAsia="Helvetica Neue" w:hAnsi="Helvetica Neue" w:cs="Helvetica Neue"/>
                <w:sz w:val="24"/>
                <w:szCs w:val="24"/>
              </w:rPr>
              <w:t>A self-motivated, committed, free thinker and innovator</w:t>
            </w:r>
          </w:p>
        </w:tc>
      </w:tr>
      <w:tr w:rsidR="00F2469C" w14:paraId="2248FCEF" w14:textId="77777777" w:rsidTr="00F2469C">
        <w:trPr>
          <w:jc w:val="center"/>
        </w:trPr>
        <w:tc>
          <w:tcPr>
            <w:tcW w:w="988" w:type="dxa"/>
            <w:vAlign w:val="center"/>
          </w:tcPr>
          <w:p w14:paraId="73899B25" w14:textId="7F1D1614" w:rsidR="00F2469C" w:rsidRDefault="00F2469C" w:rsidP="00F2469C">
            <w:pPr>
              <w:pStyle w:val="NoSpacing"/>
              <w:jc w:val="right"/>
              <w:rPr>
                <w:szCs w:val="24"/>
              </w:rPr>
            </w:pPr>
            <w:r>
              <w:t>6.</w:t>
            </w:r>
          </w:p>
        </w:tc>
        <w:tc>
          <w:tcPr>
            <w:tcW w:w="8788" w:type="dxa"/>
            <w:vAlign w:val="center"/>
          </w:tcPr>
          <w:p w14:paraId="0111C897" w14:textId="77777777" w:rsidR="00F2469C" w:rsidRDefault="00F2469C" w:rsidP="00F2469C">
            <w:pPr>
              <w:spacing w:before="20" w:after="20"/>
              <w:jc w:val="both"/>
              <w:rPr>
                <w:sz w:val="24"/>
                <w:szCs w:val="24"/>
              </w:rPr>
            </w:pPr>
            <w:r>
              <w:rPr>
                <w:rFonts w:ascii="Helvetica Neue" w:eastAsia="Helvetica Neue" w:hAnsi="Helvetica Neue" w:cs="Helvetica Neue"/>
                <w:sz w:val="24"/>
                <w:szCs w:val="24"/>
              </w:rPr>
              <w:t>Community minded</w:t>
            </w:r>
          </w:p>
        </w:tc>
      </w:tr>
      <w:tr w:rsidR="00707FCB" w14:paraId="020BC73E" w14:textId="77777777">
        <w:trPr>
          <w:jc w:val="center"/>
        </w:trPr>
        <w:tc>
          <w:tcPr>
            <w:tcW w:w="9776" w:type="dxa"/>
            <w:gridSpan w:val="2"/>
          </w:tcPr>
          <w:p w14:paraId="651C1984" w14:textId="77777777" w:rsidR="00707FCB" w:rsidRDefault="001E1045">
            <w:pPr>
              <w:spacing w:before="240" w:after="20"/>
              <w:rPr>
                <w:b/>
                <w:sz w:val="24"/>
                <w:szCs w:val="24"/>
              </w:rPr>
            </w:pPr>
            <w:r>
              <w:rPr>
                <w:rFonts w:ascii="Helvetica Neue" w:eastAsia="Helvetica Neue" w:hAnsi="Helvetica Neue" w:cs="Helvetica Neue"/>
                <w:b/>
                <w:sz w:val="24"/>
                <w:szCs w:val="24"/>
              </w:rPr>
              <w:t>Special Conditions</w:t>
            </w:r>
          </w:p>
        </w:tc>
      </w:tr>
      <w:tr w:rsidR="00707FCB" w14:paraId="7F997604" w14:textId="77777777" w:rsidTr="00F2469C">
        <w:trPr>
          <w:jc w:val="center"/>
        </w:trPr>
        <w:tc>
          <w:tcPr>
            <w:tcW w:w="988" w:type="dxa"/>
            <w:vAlign w:val="center"/>
          </w:tcPr>
          <w:p w14:paraId="18E74F12" w14:textId="77777777" w:rsidR="00707FCB" w:rsidRDefault="001E1045">
            <w:pPr>
              <w:spacing w:before="20" w:after="20"/>
              <w:jc w:val="right"/>
              <w:rPr>
                <w:sz w:val="24"/>
                <w:szCs w:val="24"/>
              </w:rPr>
            </w:pPr>
            <w:r>
              <w:rPr>
                <w:sz w:val="24"/>
                <w:szCs w:val="24"/>
              </w:rPr>
              <w:t xml:space="preserve">      1.</w:t>
            </w:r>
          </w:p>
        </w:tc>
        <w:tc>
          <w:tcPr>
            <w:tcW w:w="8788" w:type="dxa"/>
            <w:vAlign w:val="center"/>
          </w:tcPr>
          <w:p w14:paraId="7CD12C32" w14:textId="77777777" w:rsidR="00707FCB" w:rsidRDefault="001E1045">
            <w:pPr>
              <w:spacing w:before="20" w:after="20"/>
              <w:jc w:val="both"/>
              <w:rPr>
                <w:sz w:val="24"/>
                <w:szCs w:val="24"/>
              </w:rPr>
            </w:pPr>
            <w:r>
              <w:rPr>
                <w:rFonts w:ascii="Helvetica Neue" w:eastAsia="Helvetica Neue" w:hAnsi="Helvetica Neue" w:cs="Helvetica Neue"/>
                <w:sz w:val="24"/>
                <w:szCs w:val="24"/>
              </w:rPr>
              <w:t>Flexibility regarding hours; including evenings and weekends</w:t>
            </w:r>
          </w:p>
        </w:tc>
      </w:tr>
    </w:tbl>
    <w:p w14:paraId="3D518166" w14:textId="77777777" w:rsidR="00707FCB" w:rsidRDefault="00707FCB">
      <w:pPr>
        <w:tabs>
          <w:tab w:val="left" w:pos="1590"/>
          <w:tab w:val="left" w:pos="2670"/>
        </w:tabs>
        <w:rPr>
          <w:rFonts w:ascii="Helvetica Neue" w:eastAsia="Helvetica Neue" w:hAnsi="Helvetica Neue" w:cs="Helvetica Neue"/>
          <w:sz w:val="24"/>
          <w:szCs w:val="24"/>
        </w:rPr>
      </w:pPr>
    </w:p>
    <w:sectPr w:rsidR="00707FCB">
      <w:pgSz w:w="12240" w:h="15840"/>
      <w:pgMar w:top="1134" w:right="1134" w:bottom="1134" w:left="1134" w:header="720" w:footer="38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B258" w14:textId="77777777" w:rsidR="001E1045" w:rsidRDefault="001E1045">
      <w:r>
        <w:separator/>
      </w:r>
    </w:p>
  </w:endnote>
  <w:endnote w:type="continuationSeparator" w:id="0">
    <w:p w14:paraId="4ED3F4B0" w14:textId="77777777" w:rsidR="001E1045" w:rsidRDefault="001E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resias PCfont Z">
    <w:altName w:val="Courier New"/>
    <w:panose1 w:val="020B0604020202020204"/>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F751" w14:textId="77777777" w:rsidR="00707FCB" w:rsidRDefault="001E1045">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A09E4">
      <w:rPr>
        <w:noProof/>
        <w:color w:val="000000"/>
        <w:sz w:val="24"/>
        <w:szCs w:val="24"/>
      </w:rPr>
      <w:t>1</w:t>
    </w:r>
    <w:r>
      <w:rPr>
        <w:color w:val="000000"/>
        <w:sz w:val="24"/>
        <w:szCs w:val="24"/>
      </w:rPr>
      <w:fldChar w:fldCharType="end"/>
    </w:r>
  </w:p>
  <w:p w14:paraId="2F24BA70" w14:textId="77777777" w:rsidR="00707FCB" w:rsidRDefault="00707FCB">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F02D" w14:textId="77777777" w:rsidR="001E1045" w:rsidRDefault="001E1045">
      <w:r>
        <w:separator/>
      </w:r>
    </w:p>
  </w:footnote>
  <w:footnote w:type="continuationSeparator" w:id="0">
    <w:p w14:paraId="0AA6381A" w14:textId="77777777" w:rsidR="001E1045" w:rsidRDefault="001E1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43D01"/>
    <w:multiLevelType w:val="multilevel"/>
    <w:tmpl w:val="16B8E3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F286DD2"/>
    <w:multiLevelType w:val="multilevel"/>
    <w:tmpl w:val="E04C3E18"/>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CB"/>
    <w:rsid w:val="001E1045"/>
    <w:rsid w:val="002A3B35"/>
    <w:rsid w:val="004E3ABB"/>
    <w:rsid w:val="00592BC4"/>
    <w:rsid w:val="00643B89"/>
    <w:rsid w:val="00707FCB"/>
    <w:rsid w:val="008A09E4"/>
    <w:rsid w:val="00957611"/>
    <w:rsid w:val="00D81693"/>
    <w:rsid w:val="00F2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048D"/>
  <w15:docId w15:val="{097AD599-DFFF-C54A-AF73-172AFD37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szCs w:val="24"/>
    </w:rPr>
  </w:style>
  <w:style w:type="paragraph" w:styleId="Heading2">
    <w:name w:val="heading 2"/>
    <w:basedOn w:val="Normal"/>
    <w:next w:val="Normal"/>
    <w:uiPriority w:val="9"/>
    <w:unhideWhenUsed/>
    <w:qFormat/>
    <w:pPr>
      <w:keepNext/>
      <w:spacing w:before="240" w:after="60"/>
      <w:outlineLvl w:val="1"/>
    </w:pPr>
    <w:rPr>
      <w:b/>
      <w:i/>
      <w:sz w:val="28"/>
      <w:szCs w:val="28"/>
    </w:rPr>
  </w:style>
  <w:style w:type="paragraph" w:styleId="Heading3">
    <w:name w:val="heading 3"/>
    <w:basedOn w:val="Normal"/>
    <w:next w:val="Normal"/>
    <w:uiPriority w:val="9"/>
    <w:unhideWhenUsed/>
    <w:qFormat/>
    <w:pPr>
      <w:keepNext/>
      <w:tabs>
        <w:tab w:val="left" w:pos="-720"/>
      </w:tabs>
      <w:jc w:val="both"/>
      <w:outlineLvl w:val="2"/>
    </w:pPr>
    <w:rPr>
      <w:b/>
    </w:rPr>
  </w:style>
  <w:style w:type="paragraph" w:styleId="Heading4">
    <w:name w:val="heading 4"/>
    <w:basedOn w:val="Normal"/>
    <w:next w:val="Normal"/>
    <w:uiPriority w:val="9"/>
    <w:unhideWhenUsed/>
    <w:qFormat/>
    <w:pPr>
      <w:keepNext/>
      <w:tabs>
        <w:tab w:val="left" w:pos="-720"/>
      </w:tabs>
      <w:ind w:firstLine="426"/>
      <w:jc w:val="both"/>
      <w:outlineLvl w:val="3"/>
    </w:pPr>
    <w:rPr>
      <w:b/>
    </w:rPr>
  </w:style>
  <w:style w:type="paragraph" w:styleId="Heading5">
    <w:name w:val="heading 5"/>
    <w:basedOn w:val="Normal"/>
    <w:next w:val="Normal"/>
    <w:uiPriority w:val="9"/>
    <w:unhideWhenUsed/>
    <w:qFormat/>
    <w:pPr>
      <w:keepNext/>
      <w:pBdr>
        <w:bottom w:val="single" w:sz="12" w:space="1" w:color="000000"/>
      </w:pBdr>
      <w:tabs>
        <w:tab w:val="left" w:pos="-720"/>
        <w:tab w:val="left" w:pos="0"/>
        <w:tab w:val="left" w:pos="720"/>
        <w:tab w:val="left" w:pos="1440"/>
        <w:tab w:val="left" w:pos="2160"/>
      </w:tabs>
      <w:ind w:left="2880" w:hanging="2880"/>
      <w:outlineLvl w:val="4"/>
    </w:pPr>
    <w:rPr>
      <w:rFonts w:ascii="Tiresias PCfont Z" w:eastAsia="Tiresias PCfont Z" w:hAnsi="Tiresias PCfont Z" w:cs="Tiresias PCfont Z"/>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b/>
      <w:sz w:val="20"/>
      <w:szCs w:val="20"/>
    </w:rPr>
  </w:style>
  <w:style w:type="paragraph" w:styleId="Subtitle">
    <w:name w:val="Subtitle"/>
    <w:basedOn w:val="Normal"/>
    <w:next w:val="Normal"/>
    <w:uiPriority w:val="11"/>
    <w:qFormat/>
    <w:pPr>
      <w:widowControl w:val="0"/>
      <w:jc w:val="center"/>
    </w:pPr>
    <w:rPr>
      <w:b/>
      <w:sz w:val="24"/>
      <w:szCs w:val="24"/>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09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9E4"/>
    <w:rPr>
      <w:rFonts w:ascii="Times New Roman" w:hAnsi="Times New Roman" w:cs="Times New Roman"/>
      <w:sz w:val="18"/>
      <w:szCs w:val="18"/>
    </w:rPr>
  </w:style>
  <w:style w:type="paragraph" w:styleId="NoSpacing">
    <w:name w:val="No Spacing"/>
    <w:uiPriority w:val="1"/>
    <w:qFormat/>
    <w:rsid w:val="00F2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0657">
      <w:bodyDiv w:val="1"/>
      <w:marLeft w:val="0"/>
      <w:marRight w:val="0"/>
      <w:marTop w:val="0"/>
      <w:marBottom w:val="0"/>
      <w:divBdr>
        <w:top w:val="none" w:sz="0" w:space="0" w:color="auto"/>
        <w:left w:val="none" w:sz="0" w:space="0" w:color="auto"/>
        <w:bottom w:val="none" w:sz="0" w:space="0" w:color="auto"/>
        <w:right w:val="none" w:sz="0" w:space="0" w:color="auto"/>
      </w:divBdr>
    </w:div>
    <w:div w:id="1884248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Tipper, Oliver</cp:lastModifiedBy>
  <cp:revision>5</cp:revision>
  <dcterms:created xsi:type="dcterms:W3CDTF">2019-11-04T17:35:00Z</dcterms:created>
  <dcterms:modified xsi:type="dcterms:W3CDTF">2019-11-06T12:31:00Z</dcterms:modified>
</cp:coreProperties>
</file>